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6E083" w14:textId="77777777" w:rsidR="00F17002" w:rsidRPr="00215B4F" w:rsidRDefault="00C136CF" w:rsidP="0030332C">
      <w:pPr>
        <w:ind w:left="5664" w:firstLine="708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215B4F">
        <w:rPr>
          <w:rFonts w:asciiTheme="minorHAnsi" w:hAnsiTheme="minorHAnsi" w:cstheme="minorHAnsi"/>
          <w:b/>
          <w:sz w:val="22"/>
          <w:szCs w:val="22"/>
        </w:rPr>
        <w:t>Załącznik nr 1 do SIWZ</w:t>
      </w:r>
    </w:p>
    <w:p w14:paraId="55FFABEC" w14:textId="77777777" w:rsidR="00ED5107" w:rsidRPr="00215B4F" w:rsidRDefault="00ED5107" w:rsidP="0030332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736EA0" w14:textId="77777777" w:rsidR="004C4D06" w:rsidRPr="00215B4F" w:rsidRDefault="004C4D06" w:rsidP="0030332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15B4F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0367CD91" w14:textId="77777777" w:rsidR="004C4D06" w:rsidRPr="00215B4F" w:rsidRDefault="004C4D06" w:rsidP="0030332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045D432" w14:textId="739350AA" w:rsidR="004C4D06" w:rsidRPr="00215B4F" w:rsidRDefault="002340CD" w:rsidP="0030332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15B4F">
        <w:rPr>
          <w:rFonts w:asciiTheme="minorHAnsi" w:hAnsiTheme="minorHAnsi" w:cstheme="minorHAnsi"/>
          <w:b/>
          <w:sz w:val="22"/>
          <w:szCs w:val="22"/>
        </w:rPr>
        <w:t>Zapewnienie</w:t>
      </w:r>
      <w:r w:rsidR="00F26DB8" w:rsidRPr="00215B4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15B4F">
        <w:rPr>
          <w:rFonts w:asciiTheme="minorHAnsi" w:hAnsiTheme="minorHAnsi" w:cstheme="minorHAnsi"/>
          <w:b/>
          <w:sz w:val="22"/>
          <w:szCs w:val="22"/>
        </w:rPr>
        <w:t xml:space="preserve">gwarancji </w:t>
      </w:r>
      <w:r w:rsidR="00F02C05">
        <w:rPr>
          <w:rFonts w:asciiTheme="minorHAnsi" w:hAnsiTheme="minorHAnsi" w:cstheme="minorHAnsi"/>
          <w:b/>
          <w:sz w:val="22"/>
          <w:szCs w:val="22"/>
        </w:rPr>
        <w:t>i</w:t>
      </w:r>
      <w:r w:rsidR="00F02C05" w:rsidRPr="00215B4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26DB8" w:rsidRPr="00215B4F">
        <w:rPr>
          <w:rFonts w:asciiTheme="minorHAnsi" w:hAnsiTheme="minorHAnsi" w:cstheme="minorHAnsi"/>
          <w:b/>
          <w:sz w:val="22"/>
          <w:szCs w:val="22"/>
        </w:rPr>
        <w:t xml:space="preserve">usług </w:t>
      </w:r>
      <w:r w:rsidR="004A4081" w:rsidRPr="00215B4F">
        <w:rPr>
          <w:rFonts w:asciiTheme="minorHAnsi" w:hAnsiTheme="minorHAnsi" w:cstheme="minorHAnsi"/>
          <w:b/>
          <w:sz w:val="22"/>
          <w:szCs w:val="22"/>
        </w:rPr>
        <w:t xml:space="preserve">wsparcia technicznego </w:t>
      </w:r>
      <w:r w:rsidR="00F26DB8" w:rsidRPr="00215B4F">
        <w:rPr>
          <w:rFonts w:asciiTheme="minorHAnsi" w:hAnsiTheme="minorHAnsi" w:cstheme="minorHAnsi"/>
          <w:b/>
          <w:sz w:val="22"/>
          <w:szCs w:val="22"/>
        </w:rPr>
        <w:t>dla posiadanej</w:t>
      </w:r>
      <w:r w:rsidR="006E05A1" w:rsidRPr="00215B4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26DB8" w:rsidRPr="00215B4F">
        <w:rPr>
          <w:rFonts w:asciiTheme="minorHAnsi" w:hAnsiTheme="minorHAnsi" w:cstheme="minorHAnsi"/>
          <w:b/>
          <w:sz w:val="22"/>
          <w:szCs w:val="22"/>
        </w:rPr>
        <w:t xml:space="preserve">przez </w:t>
      </w:r>
      <w:r w:rsidR="00C67EFF" w:rsidRPr="00215B4F">
        <w:rPr>
          <w:rFonts w:asciiTheme="minorHAnsi" w:hAnsiTheme="minorHAnsi" w:cstheme="minorHAnsi"/>
          <w:b/>
          <w:sz w:val="22"/>
          <w:szCs w:val="22"/>
        </w:rPr>
        <w:t>PARP</w:t>
      </w:r>
      <w:r w:rsidR="00F26DB8" w:rsidRPr="00215B4F">
        <w:rPr>
          <w:rFonts w:asciiTheme="minorHAnsi" w:hAnsiTheme="minorHAnsi" w:cstheme="minorHAnsi"/>
          <w:b/>
          <w:sz w:val="22"/>
          <w:szCs w:val="22"/>
        </w:rPr>
        <w:t xml:space="preserve"> infrastruktury serwerowej</w:t>
      </w:r>
    </w:p>
    <w:p w14:paraId="51EA558F" w14:textId="77777777" w:rsidR="00B07EFE" w:rsidRPr="00215B4F" w:rsidRDefault="00B07EFE" w:rsidP="0030332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EF5548" w14:textId="779FBCA0" w:rsidR="00722B5D" w:rsidRPr="00215B4F" w:rsidRDefault="00031D1E" w:rsidP="0030332C">
      <w:pPr>
        <w:jc w:val="both"/>
        <w:rPr>
          <w:rFonts w:asciiTheme="minorHAnsi" w:hAnsiTheme="minorHAnsi" w:cstheme="minorHAnsi"/>
          <w:sz w:val="22"/>
          <w:szCs w:val="22"/>
        </w:rPr>
      </w:pPr>
      <w:r w:rsidRPr="00215B4F">
        <w:rPr>
          <w:rFonts w:asciiTheme="minorHAnsi" w:hAnsiTheme="minorHAnsi" w:cstheme="minorHAnsi"/>
          <w:sz w:val="22"/>
          <w:szCs w:val="22"/>
        </w:rPr>
        <w:t xml:space="preserve">Przedmiotem zamówienia jest zapewnienie </w:t>
      </w:r>
      <w:r w:rsidR="00BD123B" w:rsidRPr="00BC37DC">
        <w:rPr>
          <w:rFonts w:asciiTheme="minorHAnsi" w:hAnsiTheme="minorHAnsi" w:cstheme="minorHAnsi"/>
          <w:sz w:val="22"/>
          <w:szCs w:val="22"/>
        </w:rPr>
        <w:t>usług wsparcia</w:t>
      </w:r>
      <w:r w:rsidR="00BD123B" w:rsidRPr="00BC37DC">
        <w:rPr>
          <w:rStyle w:val="Odwoaniedokomentarza"/>
          <w:rFonts w:asciiTheme="minorHAnsi" w:hAnsiTheme="minorHAnsi" w:cstheme="minorHAnsi"/>
          <w:sz w:val="22"/>
          <w:szCs w:val="22"/>
        </w:rPr>
        <w:t xml:space="preserve"> </w:t>
      </w:r>
      <w:r w:rsidR="00BD123B" w:rsidRPr="00BC37DC">
        <w:rPr>
          <w:rFonts w:asciiTheme="minorHAnsi" w:hAnsiTheme="minorHAnsi" w:cstheme="minorHAnsi"/>
          <w:sz w:val="22"/>
          <w:szCs w:val="22"/>
        </w:rPr>
        <w:t xml:space="preserve">technicznego </w:t>
      </w:r>
      <w:r w:rsidR="00BD123B">
        <w:rPr>
          <w:rFonts w:asciiTheme="minorHAnsi" w:hAnsiTheme="minorHAnsi" w:cstheme="minorHAnsi"/>
          <w:sz w:val="22"/>
          <w:szCs w:val="22"/>
        </w:rPr>
        <w:t>i</w:t>
      </w:r>
      <w:r w:rsidR="00BD123B" w:rsidRPr="00BC37DC">
        <w:rPr>
          <w:rFonts w:asciiTheme="minorHAnsi" w:hAnsiTheme="minorHAnsi" w:cstheme="minorHAnsi"/>
          <w:sz w:val="22"/>
          <w:szCs w:val="22"/>
        </w:rPr>
        <w:t xml:space="preserve"> gwarancji producenta</w:t>
      </w:r>
      <w:r w:rsidR="00BD15A0">
        <w:rPr>
          <w:rFonts w:asciiTheme="minorHAnsi" w:hAnsiTheme="minorHAnsi" w:cstheme="minorHAnsi"/>
          <w:sz w:val="22"/>
          <w:szCs w:val="22"/>
        </w:rPr>
        <w:t xml:space="preserve"> </w:t>
      </w:r>
      <w:r w:rsidR="00BD15A0" w:rsidRPr="00163467">
        <w:rPr>
          <w:rFonts w:asciiTheme="minorHAnsi" w:hAnsiTheme="minorHAnsi" w:cstheme="minorHAnsi"/>
          <w:sz w:val="22"/>
          <w:szCs w:val="22"/>
        </w:rPr>
        <w:t xml:space="preserve">(zwanych dalej „usługami wsparcia”) </w:t>
      </w:r>
      <w:r w:rsidR="00BD123B" w:rsidRPr="00BC37DC">
        <w:rPr>
          <w:rFonts w:asciiTheme="minorHAnsi" w:hAnsiTheme="minorHAnsi" w:cstheme="minorHAnsi"/>
          <w:sz w:val="22"/>
          <w:szCs w:val="22"/>
        </w:rPr>
        <w:t xml:space="preserve"> </w:t>
      </w:r>
      <w:r w:rsidR="00DE5CBC" w:rsidRPr="00215B4F">
        <w:rPr>
          <w:rFonts w:asciiTheme="minorHAnsi" w:hAnsiTheme="minorHAnsi" w:cstheme="minorHAnsi"/>
          <w:sz w:val="22"/>
          <w:szCs w:val="22"/>
        </w:rPr>
        <w:t xml:space="preserve">na okres 12 miesięcy od dnia zakończenia obowiązującego okresu gwarancji </w:t>
      </w:r>
      <w:r w:rsidR="00F02C05">
        <w:rPr>
          <w:rFonts w:asciiTheme="minorHAnsi" w:hAnsiTheme="minorHAnsi" w:cstheme="minorHAnsi"/>
          <w:sz w:val="22"/>
          <w:szCs w:val="22"/>
        </w:rPr>
        <w:t>i</w:t>
      </w:r>
      <w:r w:rsidR="00F02C05" w:rsidRPr="00215B4F">
        <w:rPr>
          <w:rFonts w:asciiTheme="minorHAnsi" w:hAnsiTheme="minorHAnsi" w:cstheme="minorHAnsi"/>
          <w:sz w:val="22"/>
          <w:szCs w:val="22"/>
        </w:rPr>
        <w:t xml:space="preserve"> </w:t>
      </w:r>
      <w:r w:rsidR="00DE5CBC" w:rsidRPr="00215B4F">
        <w:rPr>
          <w:rFonts w:asciiTheme="minorHAnsi" w:hAnsiTheme="minorHAnsi" w:cstheme="minorHAnsi"/>
          <w:sz w:val="22"/>
          <w:szCs w:val="22"/>
        </w:rPr>
        <w:t>wsparcia</w:t>
      </w:r>
      <w:r w:rsidR="00EC7668" w:rsidRPr="00215B4F">
        <w:rPr>
          <w:rFonts w:asciiTheme="minorHAnsi" w:hAnsiTheme="minorHAnsi" w:cstheme="minorHAnsi"/>
          <w:sz w:val="22"/>
          <w:szCs w:val="22"/>
        </w:rPr>
        <w:t xml:space="preserve"> </w:t>
      </w:r>
      <w:r w:rsidR="00DD1307" w:rsidRPr="00215B4F">
        <w:rPr>
          <w:rFonts w:asciiTheme="minorHAnsi" w:hAnsiTheme="minorHAnsi" w:cstheme="minorHAnsi"/>
          <w:sz w:val="22"/>
          <w:szCs w:val="22"/>
        </w:rPr>
        <w:t xml:space="preserve">dla posiadanej przez </w:t>
      </w:r>
      <w:r w:rsidR="00DC387A" w:rsidRPr="00215B4F">
        <w:rPr>
          <w:rFonts w:asciiTheme="minorHAnsi" w:hAnsiTheme="minorHAnsi" w:cstheme="minorHAnsi"/>
          <w:sz w:val="22"/>
          <w:szCs w:val="22"/>
        </w:rPr>
        <w:t>PARP</w:t>
      </w:r>
      <w:r w:rsidR="00DD1307" w:rsidRPr="00215B4F">
        <w:rPr>
          <w:rFonts w:asciiTheme="minorHAnsi" w:hAnsiTheme="minorHAnsi" w:cstheme="minorHAnsi"/>
          <w:sz w:val="22"/>
          <w:szCs w:val="22"/>
        </w:rPr>
        <w:t xml:space="preserve"> </w:t>
      </w:r>
      <w:r w:rsidR="00F26DB8" w:rsidRPr="00215B4F">
        <w:rPr>
          <w:rFonts w:asciiTheme="minorHAnsi" w:hAnsiTheme="minorHAnsi" w:cstheme="minorHAnsi"/>
          <w:sz w:val="22"/>
          <w:szCs w:val="22"/>
        </w:rPr>
        <w:t xml:space="preserve">infrastruktury </w:t>
      </w:r>
      <w:r w:rsidR="00BD123B">
        <w:rPr>
          <w:rFonts w:asciiTheme="minorHAnsi" w:hAnsiTheme="minorHAnsi" w:cstheme="minorHAnsi"/>
          <w:sz w:val="22"/>
          <w:szCs w:val="22"/>
        </w:rPr>
        <w:t>serwerowej:</w:t>
      </w:r>
    </w:p>
    <w:p w14:paraId="6B63C3FE" w14:textId="6017A5E3" w:rsidR="00722B5D" w:rsidRPr="00C02FE6" w:rsidRDefault="00722B5D" w:rsidP="00215B4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C02FE6">
        <w:rPr>
          <w:rFonts w:asciiTheme="minorHAnsi" w:hAnsiTheme="minorHAnsi" w:cstheme="minorHAnsi"/>
          <w:sz w:val="22"/>
          <w:szCs w:val="22"/>
        </w:rPr>
        <w:t xml:space="preserve">Część 1: </w:t>
      </w:r>
      <w:r w:rsidR="00BD123B">
        <w:rPr>
          <w:rFonts w:asciiTheme="minorHAnsi" w:hAnsiTheme="minorHAnsi" w:cstheme="minorHAnsi"/>
          <w:sz w:val="22"/>
          <w:szCs w:val="22"/>
        </w:rPr>
        <w:t>dla sprzętu firmy Dell, wyszczególnionego w tabel</w:t>
      </w:r>
      <w:r w:rsidR="00232024">
        <w:rPr>
          <w:rFonts w:asciiTheme="minorHAnsi" w:hAnsiTheme="minorHAnsi" w:cstheme="minorHAnsi"/>
          <w:sz w:val="22"/>
          <w:szCs w:val="22"/>
        </w:rPr>
        <w:t xml:space="preserve">ach </w:t>
      </w:r>
      <w:r w:rsidR="00BD123B">
        <w:rPr>
          <w:rFonts w:asciiTheme="minorHAnsi" w:hAnsiTheme="minorHAnsi" w:cstheme="minorHAnsi"/>
          <w:sz w:val="22"/>
          <w:szCs w:val="22"/>
        </w:rPr>
        <w:t>1</w:t>
      </w:r>
      <w:r w:rsidR="00232024">
        <w:rPr>
          <w:rFonts w:asciiTheme="minorHAnsi" w:hAnsiTheme="minorHAnsi" w:cstheme="minorHAnsi"/>
          <w:sz w:val="22"/>
          <w:szCs w:val="22"/>
        </w:rPr>
        <w:t>a i 1b</w:t>
      </w:r>
      <w:r w:rsidR="00BD123B">
        <w:rPr>
          <w:rFonts w:asciiTheme="minorHAnsi" w:hAnsiTheme="minorHAnsi" w:cstheme="minorHAnsi"/>
          <w:sz w:val="22"/>
          <w:szCs w:val="22"/>
        </w:rPr>
        <w:t>;</w:t>
      </w:r>
    </w:p>
    <w:p w14:paraId="34776C75" w14:textId="0643DCF2" w:rsidR="00722B5D" w:rsidRPr="00C02FE6" w:rsidRDefault="00722B5D" w:rsidP="00215B4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C02FE6">
        <w:rPr>
          <w:rFonts w:asciiTheme="minorHAnsi" w:hAnsiTheme="minorHAnsi" w:cstheme="minorHAnsi"/>
          <w:sz w:val="22"/>
          <w:szCs w:val="22"/>
        </w:rPr>
        <w:t xml:space="preserve">Część 2: </w:t>
      </w:r>
      <w:r w:rsidR="00BD123B">
        <w:rPr>
          <w:rFonts w:asciiTheme="minorHAnsi" w:hAnsiTheme="minorHAnsi" w:cstheme="minorHAnsi"/>
          <w:sz w:val="22"/>
          <w:szCs w:val="22"/>
        </w:rPr>
        <w:t xml:space="preserve">dla sprzętu Fujitsu, </w:t>
      </w:r>
      <w:r w:rsidR="00BD123B" w:rsidRPr="006025D5">
        <w:rPr>
          <w:rFonts w:asciiTheme="minorHAnsi" w:hAnsiTheme="minorHAnsi" w:cstheme="minorHAnsi"/>
          <w:sz w:val="22"/>
          <w:szCs w:val="22"/>
        </w:rPr>
        <w:t xml:space="preserve">wyszczególnionego w tabeli </w:t>
      </w:r>
      <w:r w:rsidR="00BD123B">
        <w:rPr>
          <w:rFonts w:asciiTheme="minorHAnsi" w:hAnsiTheme="minorHAnsi" w:cstheme="minorHAnsi"/>
          <w:sz w:val="22"/>
          <w:szCs w:val="22"/>
        </w:rPr>
        <w:t>2.</w:t>
      </w:r>
    </w:p>
    <w:p w14:paraId="568F5DDF" w14:textId="54E41CBF" w:rsidR="0005069D" w:rsidRDefault="0005069D" w:rsidP="0005069D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4E2FBD34" w14:textId="77777777" w:rsidR="00210F32" w:rsidRPr="00215B4F" w:rsidRDefault="00210F32" w:rsidP="0005069D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55112993" w14:textId="4D5CD532" w:rsidR="0005069D" w:rsidRPr="00215B4F" w:rsidRDefault="0005069D" w:rsidP="0005069D">
      <w:pPr>
        <w:pStyle w:val="Akapitzlist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215B4F">
        <w:rPr>
          <w:rFonts w:asciiTheme="minorHAnsi" w:hAnsiTheme="minorHAnsi" w:cstheme="minorHAnsi"/>
          <w:b/>
        </w:rPr>
        <w:t xml:space="preserve">Dla części </w:t>
      </w:r>
      <w:r w:rsidR="00EC7668" w:rsidRPr="00215B4F">
        <w:rPr>
          <w:rFonts w:asciiTheme="minorHAnsi" w:hAnsiTheme="minorHAnsi" w:cstheme="minorHAnsi"/>
          <w:b/>
        </w:rPr>
        <w:t xml:space="preserve">1 </w:t>
      </w:r>
      <w:r w:rsidRPr="00215B4F">
        <w:rPr>
          <w:rFonts w:asciiTheme="minorHAnsi" w:hAnsiTheme="minorHAnsi" w:cstheme="minorHAnsi"/>
          <w:b/>
        </w:rPr>
        <w:t>zamówieni</w:t>
      </w:r>
      <w:r w:rsidR="005405A1">
        <w:rPr>
          <w:rFonts w:asciiTheme="minorHAnsi" w:hAnsiTheme="minorHAnsi" w:cstheme="minorHAnsi"/>
          <w:b/>
        </w:rPr>
        <w:t>e obejmuje</w:t>
      </w:r>
      <w:r w:rsidRPr="00215B4F">
        <w:rPr>
          <w:rFonts w:asciiTheme="minorHAnsi" w:hAnsiTheme="minorHAnsi" w:cstheme="minorHAnsi"/>
          <w:b/>
        </w:rPr>
        <w:t>:</w:t>
      </w:r>
    </w:p>
    <w:p w14:paraId="0E74C605" w14:textId="77777777" w:rsidR="00525995" w:rsidRPr="00215B4F" w:rsidRDefault="00525995" w:rsidP="0052599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4187A0" w14:textId="50856D4D" w:rsidR="006E5C45" w:rsidRPr="006E5C45" w:rsidRDefault="00950496" w:rsidP="00BB6523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b/>
        </w:rPr>
      </w:pPr>
      <w:r w:rsidRPr="007555F8">
        <w:rPr>
          <w:rFonts w:asciiTheme="minorHAnsi" w:hAnsiTheme="minorHAnsi" w:cstheme="minorHAnsi"/>
        </w:rPr>
        <w:t>Zapewnienie</w:t>
      </w:r>
      <w:r w:rsidR="00525995" w:rsidRPr="007555F8">
        <w:rPr>
          <w:rFonts w:asciiTheme="minorHAnsi" w:hAnsiTheme="minorHAnsi" w:cstheme="minorHAnsi"/>
        </w:rPr>
        <w:t xml:space="preserve"> </w:t>
      </w:r>
      <w:r w:rsidR="0033604D" w:rsidRPr="007555F8">
        <w:rPr>
          <w:rFonts w:asciiTheme="minorHAnsi" w:hAnsiTheme="minorHAnsi" w:cstheme="minorHAnsi"/>
        </w:rPr>
        <w:t xml:space="preserve">usług </w:t>
      </w:r>
      <w:r w:rsidR="002A1D90">
        <w:rPr>
          <w:rFonts w:asciiTheme="minorHAnsi" w:hAnsiTheme="minorHAnsi" w:cstheme="minorHAnsi"/>
        </w:rPr>
        <w:t xml:space="preserve">wsparcia </w:t>
      </w:r>
      <w:r w:rsidR="00E42700">
        <w:rPr>
          <w:rFonts w:asciiTheme="minorHAnsi" w:hAnsiTheme="minorHAnsi" w:cstheme="minorHAnsi"/>
        </w:rPr>
        <w:t xml:space="preserve">świadczonych przez </w:t>
      </w:r>
      <w:r w:rsidR="00205BBF" w:rsidRPr="003146CE">
        <w:rPr>
          <w:rFonts w:asciiTheme="minorHAnsi" w:hAnsiTheme="minorHAnsi" w:cstheme="minorHAnsi"/>
        </w:rPr>
        <w:t xml:space="preserve">producenta sprzętu </w:t>
      </w:r>
      <w:r w:rsidR="00E42700" w:rsidRPr="003146CE">
        <w:rPr>
          <w:rFonts w:asciiTheme="minorHAnsi" w:hAnsiTheme="minorHAnsi" w:cstheme="minorHAnsi"/>
        </w:rPr>
        <w:t>lub</w:t>
      </w:r>
      <w:r w:rsidR="00E42700">
        <w:rPr>
          <w:rFonts w:asciiTheme="minorHAnsi" w:hAnsiTheme="minorHAnsi" w:cstheme="minorHAnsi"/>
        </w:rPr>
        <w:t xml:space="preserve"> autoryzowany serwis producenta </w:t>
      </w:r>
      <w:r w:rsidR="00205BBF" w:rsidRPr="007555F8">
        <w:rPr>
          <w:rFonts w:asciiTheme="minorHAnsi" w:hAnsiTheme="minorHAnsi" w:cstheme="minorHAnsi"/>
        </w:rPr>
        <w:t>dla składników infrast</w:t>
      </w:r>
      <w:r w:rsidR="00CD0810" w:rsidRPr="007555F8">
        <w:rPr>
          <w:rFonts w:asciiTheme="minorHAnsi" w:hAnsiTheme="minorHAnsi" w:cstheme="minorHAnsi"/>
        </w:rPr>
        <w:t>ruktury firmy Dell</w:t>
      </w:r>
      <w:r w:rsidR="0097005C">
        <w:rPr>
          <w:rFonts w:asciiTheme="minorHAnsi" w:hAnsiTheme="minorHAnsi" w:cstheme="minorHAnsi"/>
        </w:rPr>
        <w:t>,</w:t>
      </w:r>
      <w:r w:rsidR="00CD0810" w:rsidRPr="007555F8">
        <w:rPr>
          <w:rFonts w:asciiTheme="minorHAnsi" w:hAnsiTheme="minorHAnsi" w:cstheme="minorHAnsi"/>
        </w:rPr>
        <w:t xml:space="preserve"> </w:t>
      </w:r>
      <w:r w:rsidR="002F7652">
        <w:rPr>
          <w:rFonts w:asciiTheme="minorHAnsi" w:hAnsiTheme="minorHAnsi" w:cstheme="minorHAnsi"/>
        </w:rPr>
        <w:t>obejmując</w:t>
      </w:r>
      <w:r w:rsidR="0097005C">
        <w:rPr>
          <w:rFonts w:asciiTheme="minorHAnsi" w:hAnsiTheme="minorHAnsi" w:cstheme="minorHAnsi"/>
        </w:rPr>
        <w:t>ego</w:t>
      </w:r>
      <w:r w:rsidR="006E5C45">
        <w:rPr>
          <w:rFonts w:asciiTheme="minorHAnsi" w:hAnsiTheme="minorHAnsi" w:cstheme="minorHAnsi"/>
        </w:rPr>
        <w:t>:</w:t>
      </w:r>
    </w:p>
    <w:p w14:paraId="4FC4874A" w14:textId="59A7D62B" w:rsidR="004331AB" w:rsidRPr="007E13C7" w:rsidRDefault="00A60F23" w:rsidP="006E5C4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usuwanie </w:t>
      </w:r>
      <w:r w:rsidR="00620F9D">
        <w:rPr>
          <w:rFonts w:asciiTheme="minorHAnsi" w:hAnsiTheme="minorHAnsi" w:cstheme="minorHAnsi"/>
        </w:rPr>
        <w:t>A</w:t>
      </w:r>
      <w:r w:rsidR="00F938E5">
        <w:rPr>
          <w:rFonts w:asciiTheme="minorHAnsi" w:hAnsiTheme="minorHAnsi" w:cstheme="minorHAnsi"/>
        </w:rPr>
        <w:t xml:space="preserve">warii i </w:t>
      </w:r>
      <w:r w:rsidR="002F7652">
        <w:rPr>
          <w:rFonts w:asciiTheme="minorHAnsi" w:hAnsiTheme="minorHAnsi" w:cstheme="minorHAnsi"/>
        </w:rPr>
        <w:t>rozwiązanie problemów</w:t>
      </w:r>
      <w:r w:rsidR="00135DC0">
        <w:rPr>
          <w:rFonts w:asciiTheme="minorHAnsi" w:hAnsiTheme="minorHAnsi" w:cstheme="minorHAnsi"/>
        </w:rPr>
        <w:t xml:space="preserve"> </w:t>
      </w:r>
      <w:r w:rsidR="002F7652">
        <w:rPr>
          <w:rFonts w:asciiTheme="minorHAnsi" w:hAnsiTheme="minorHAnsi" w:cstheme="minorHAnsi"/>
        </w:rPr>
        <w:t xml:space="preserve">ze sprzętem </w:t>
      </w:r>
      <w:r w:rsidR="002F7652" w:rsidRPr="007555F8">
        <w:rPr>
          <w:rFonts w:asciiTheme="minorHAnsi" w:hAnsiTheme="minorHAnsi" w:cstheme="minorHAnsi"/>
        </w:rPr>
        <w:t>wskazany</w:t>
      </w:r>
      <w:r w:rsidR="002F7652">
        <w:rPr>
          <w:rFonts w:asciiTheme="minorHAnsi" w:hAnsiTheme="minorHAnsi" w:cstheme="minorHAnsi"/>
        </w:rPr>
        <w:t>m</w:t>
      </w:r>
      <w:r w:rsidR="002F7652" w:rsidRPr="007555F8">
        <w:rPr>
          <w:rFonts w:asciiTheme="minorHAnsi" w:hAnsiTheme="minorHAnsi" w:cstheme="minorHAnsi"/>
        </w:rPr>
        <w:t xml:space="preserve"> </w:t>
      </w:r>
      <w:r w:rsidR="00CD0810" w:rsidRPr="007555F8">
        <w:rPr>
          <w:rFonts w:asciiTheme="minorHAnsi" w:hAnsiTheme="minorHAnsi" w:cstheme="minorHAnsi"/>
        </w:rPr>
        <w:t xml:space="preserve">w </w:t>
      </w:r>
      <w:r w:rsidR="00CE5E33" w:rsidRPr="007555F8">
        <w:rPr>
          <w:rFonts w:asciiTheme="minorHAnsi" w:hAnsiTheme="minorHAnsi" w:cstheme="minorHAnsi"/>
        </w:rPr>
        <w:t>tabel</w:t>
      </w:r>
      <w:r w:rsidR="006B4A31">
        <w:rPr>
          <w:rFonts w:asciiTheme="minorHAnsi" w:hAnsiTheme="minorHAnsi" w:cstheme="minorHAnsi"/>
        </w:rPr>
        <w:t>ach</w:t>
      </w:r>
      <w:r w:rsidR="00CE5E33">
        <w:rPr>
          <w:rFonts w:asciiTheme="minorHAnsi" w:hAnsiTheme="minorHAnsi" w:cstheme="minorHAnsi"/>
        </w:rPr>
        <w:t xml:space="preserve"> </w:t>
      </w:r>
      <w:r w:rsidR="00EC7668" w:rsidRPr="007555F8">
        <w:rPr>
          <w:rFonts w:asciiTheme="minorHAnsi" w:hAnsiTheme="minorHAnsi" w:cstheme="minorHAnsi"/>
        </w:rPr>
        <w:t>1</w:t>
      </w:r>
      <w:r w:rsidR="00CE5E33">
        <w:rPr>
          <w:rFonts w:asciiTheme="minorHAnsi" w:hAnsiTheme="minorHAnsi" w:cstheme="minorHAnsi"/>
        </w:rPr>
        <w:t>a</w:t>
      </w:r>
      <w:r w:rsidR="006B4A31">
        <w:rPr>
          <w:rFonts w:asciiTheme="minorHAnsi" w:hAnsiTheme="minorHAnsi" w:cstheme="minorHAnsi"/>
        </w:rPr>
        <w:t xml:space="preserve"> i 1b</w:t>
      </w:r>
      <w:r w:rsidR="00A661EE">
        <w:rPr>
          <w:rFonts w:asciiTheme="minorHAnsi" w:hAnsiTheme="minorHAnsi" w:cstheme="minorHAnsi"/>
        </w:rPr>
        <w:t>,</w:t>
      </w:r>
    </w:p>
    <w:p w14:paraId="659CE5A8" w14:textId="656F1B1A" w:rsidR="007E13C7" w:rsidRPr="007E13C7" w:rsidRDefault="007E13C7" w:rsidP="006E5C4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 w:rsidRPr="007555F8">
        <w:rPr>
          <w:rFonts w:asciiTheme="minorHAnsi" w:hAnsiTheme="minorHAnsi" w:cstheme="minorHAnsi"/>
        </w:rPr>
        <w:t>cenę części oraz robocizny</w:t>
      </w:r>
      <w:r w:rsidR="006E5C45">
        <w:rPr>
          <w:rFonts w:asciiTheme="minorHAnsi" w:hAnsiTheme="minorHAnsi" w:cstheme="minorHAnsi"/>
        </w:rPr>
        <w:t>. W</w:t>
      </w:r>
      <w:r w:rsidRPr="007555F8">
        <w:rPr>
          <w:rFonts w:asciiTheme="minorHAnsi" w:hAnsiTheme="minorHAnsi" w:cstheme="minorHAnsi"/>
        </w:rPr>
        <w:t>szystkie uszkodzone części wymieniane będą na fabrycznie nowe i posiadać będą gwarancję producenta sprzętu Dell</w:t>
      </w:r>
      <w:r>
        <w:rPr>
          <w:rFonts w:asciiTheme="minorHAnsi" w:hAnsiTheme="minorHAnsi" w:cstheme="minorHAnsi"/>
        </w:rPr>
        <w:t>,</w:t>
      </w:r>
    </w:p>
    <w:p w14:paraId="15934294" w14:textId="3DD78B00" w:rsidR="00311E4E" w:rsidRPr="006E5C45" w:rsidRDefault="00311E4E" w:rsidP="006E5C4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możliwość dokonywania zgłoszeń serwisowych </w:t>
      </w:r>
      <w:r w:rsidR="006E5C45">
        <w:rPr>
          <w:rFonts w:asciiTheme="minorHAnsi" w:hAnsiTheme="minorHAnsi" w:cstheme="minorHAnsi"/>
        </w:rPr>
        <w:t xml:space="preserve">przez Zamawiającego, </w:t>
      </w:r>
      <w:r w:rsidRPr="007555F8">
        <w:rPr>
          <w:rFonts w:asciiTheme="minorHAnsi" w:hAnsiTheme="minorHAnsi" w:cstheme="minorHAnsi"/>
        </w:rPr>
        <w:t>przez 24 godziny na dobę, 7 dni w tygodniu mailowo za potwierdzeniem odbioru lub przez system zgłoszeniowy (formularz zgłoszeniowy na stronie WWW producenta), oraz telefonicznie</w:t>
      </w:r>
      <w:r>
        <w:rPr>
          <w:rFonts w:asciiTheme="minorHAnsi" w:hAnsiTheme="minorHAnsi" w:cstheme="minorHAnsi"/>
        </w:rPr>
        <w:t>.</w:t>
      </w:r>
    </w:p>
    <w:p w14:paraId="1854C341" w14:textId="42AA59F4" w:rsidR="007E13C7" w:rsidRPr="006E5C45" w:rsidRDefault="007E13C7" w:rsidP="006E5C4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rozwiązywanie problemów telefonicznie, zdalnie oraz usuwanie awarii w miejscu instalacji sprzęt</w:t>
      </w:r>
      <w:r w:rsidR="00065E43">
        <w:rPr>
          <w:rFonts w:asciiTheme="minorHAnsi" w:hAnsiTheme="minorHAnsi" w:cstheme="minorHAnsi"/>
        </w:rPr>
        <w:t>u</w:t>
      </w:r>
      <w:r w:rsidR="00E42700">
        <w:rPr>
          <w:rFonts w:asciiTheme="minorHAnsi" w:hAnsiTheme="minorHAnsi" w:cstheme="minorHAnsi"/>
        </w:rPr>
        <w:t xml:space="preserve"> (na terenie województwa mazowieckiego)</w:t>
      </w:r>
      <w:r>
        <w:rPr>
          <w:rFonts w:asciiTheme="minorHAnsi" w:hAnsiTheme="minorHAnsi" w:cstheme="minorHAnsi"/>
        </w:rPr>
        <w:t xml:space="preserve"> przez technika serwisowego.</w:t>
      </w:r>
    </w:p>
    <w:p w14:paraId="071824BF" w14:textId="682DA994" w:rsidR="006B4A31" w:rsidRDefault="00CE5E33" w:rsidP="006E5C45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</w:rPr>
      </w:pPr>
      <w:r w:rsidRPr="00D26FC7">
        <w:rPr>
          <w:rFonts w:asciiTheme="minorHAnsi" w:hAnsiTheme="minorHAnsi" w:cstheme="minorHAnsi"/>
        </w:rPr>
        <w:t>Dla sprzętu wy</w:t>
      </w:r>
      <w:r w:rsidRPr="006B4A31">
        <w:rPr>
          <w:rFonts w:asciiTheme="minorHAnsi" w:hAnsiTheme="minorHAnsi" w:cstheme="minorHAnsi"/>
        </w:rPr>
        <w:t>szczególnionego w tabeli 1a</w:t>
      </w:r>
      <w:r w:rsidR="006B4A31" w:rsidRPr="006B4A31">
        <w:rPr>
          <w:rFonts w:asciiTheme="minorHAnsi" w:hAnsiTheme="minorHAnsi" w:cstheme="minorHAnsi"/>
        </w:rPr>
        <w:t xml:space="preserve"> </w:t>
      </w:r>
      <w:r w:rsidR="00232024">
        <w:rPr>
          <w:rFonts w:asciiTheme="minorHAnsi" w:hAnsiTheme="minorHAnsi" w:cstheme="minorHAnsi"/>
        </w:rPr>
        <w:t xml:space="preserve">Zamawiający wymaga zapewnienia </w:t>
      </w:r>
      <w:r w:rsidR="006B4A31" w:rsidRPr="006B4A31">
        <w:rPr>
          <w:rFonts w:asciiTheme="minorHAnsi" w:hAnsiTheme="minorHAnsi" w:cstheme="minorHAnsi"/>
        </w:rPr>
        <w:t>poziom</w:t>
      </w:r>
      <w:r w:rsidR="00232024">
        <w:rPr>
          <w:rFonts w:asciiTheme="minorHAnsi" w:hAnsiTheme="minorHAnsi" w:cstheme="minorHAnsi"/>
        </w:rPr>
        <w:t>u</w:t>
      </w:r>
      <w:r w:rsidR="006B4A31" w:rsidRPr="006B4A31">
        <w:rPr>
          <w:rFonts w:asciiTheme="minorHAnsi" w:hAnsiTheme="minorHAnsi" w:cstheme="minorHAnsi"/>
        </w:rPr>
        <w:t xml:space="preserve"> </w:t>
      </w:r>
      <w:r w:rsidR="006E5C45">
        <w:rPr>
          <w:rFonts w:asciiTheme="minorHAnsi" w:hAnsiTheme="minorHAnsi" w:cstheme="minorHAnsi"/>
        </w:rPr>
        <w:t xml:space="preserve">usług  </w:t>
      </w:r>
      <w:r w:rsidR="006B4A31" w:rsidRPr="006B4A31">
        <w:rPr>
          <w:rFonts w:asciiTheme="minorHAnsi" w:hAnsiTheme="minorHAnsi" w:cstheme="minorHAnsi"/>
        </w:rPr>
        <w:t>wsparcia ProSu</w:t>
      </w:r>
      <w:r w:rsidR="00232024">
        <w:rPr>
          <w:rFonts w:asciiTheme="minorHAnsi" w:hAnsiTheme="minorHAnsi" w:cstheme="minorHAnsi"/>
        </w:rPr>
        <w:t>p</w:t>
      </w:r>
      <w:r w:rsidR="006B4A31" w:rsidRPr="006B4A31">
        <w:rPr>
          <w:rFonts w:asciiTheme="minorHAnsi" w:hAnsiTheme="minorHAnsi" w:cstheme="minorHAnsi"/>
        </w:rPr>
        <w:t>port z opcją Mission Critical</w:t>
      </w:r>
      <w:r w:rsidR="00C760A2">
        <w:rPr>
          <w:rFonts w:asciiTheme="minorHAnsi" w:hAnsiTheme="minorHAnsi" w:cstheme="minorHAnsi"/>
        </w:rPr>
        <w:t xml:space="preserve"> </w:t>
      </w:r>
      <w:r w:rsidR="00C760A2" w:rsidRPr="00D26FC7">
        <w:rPr>
          <w:rFonts w:asciiTheme="minorHAnsi" w:hAnsiTheme="minorHAnsi" w:cstheme="minorHAnsi"/>
        </w:rPr>
        <w:t>4-Hour On-Site</w:t>
      </w:r>
      <w:r w:rsidR="00C760A2">
        <w:rPr>
          <w:rFonts w:asciiTheme="minorHAnsi" w:hAnsiTheme="minorHAnsi" w:cstheme="minorHAnsi"/>
        </w:rPr>
        <w:t xml:space="preserve"> </w:t>
      </w:r>
      <w:r w:rsidR="00C760A2" w:rsidRPr="00D26FC7">
        <w:rPr>
          <w:rFonts w:asciiTheme="minorHAnsi" w:hAnsiTheme="minorHAnsi" w:cstheme="minorHAnsi"/>
        </w:rPr>
        <w:t>Service</w:t>
      </w:r>
      <w:r w:rsidR="00C760A2">
        <w:rPr>
          <w:rFonts w:asciiTheme="minorHAnsi" w:hAnsiTheme="minorHAnsi" w:cstheme="minorHAnsi"/>
        </w:rPr>
        <w:t>.</w:t>
      </w:r>
      <w:r w:rsidR="006B4A31" w:rsidRPr="00D26FC7">
        <w:rPr>
          <w:rFonts w:asciiTheme="minorHAnsi" w:hAnsiTheme="minorHAnsi" w:cstheme="minorHAnsi"/>
        </w:rPr>
        <w:t xml:space="preserve"> </w:t>
      </w:r>
      <w:r w:rsidR="007E13C7">
        <w:rPr>
          <w:rFonts w:asciiTheme="minorHAnsi" w:hAnsiTheme="minorHAnsi" w:cstheme="minorHAnsi"/>
        </w:rPr>
        <w:t>Technik serwisowy rozpocznie naprawę</w:t>
      </w:r>
      <w:r w:rsidR="001511A4">
        <w:rPr>
          <w:rFonts w:asciiTheme="minorHAnsi" w:hAnsiTheme="minorHAnsi" w:cstheme="minorHAnsi"/>
        </w:rPr>
        <w:t xml:space="preserve"> u </w:t>
      </w:r>
      <w:r w:rsidR="00316FBF">
        <w:rPr>
          <w:rFonts w:asciiTheme="minorHAnsi" w:hAnsiTheme="minorHAnsi" w:cstheme="minorHAnsi"/>
        </w:rPr>
        <w:t>Zamawiającego</w:t>
      </w:r>
      <w:r w:rsidR="001511A4">
        <w:rPr>
          <w:rFonts w:asciiTheme="minorHAnsi" w:hAnsiTheme="minorHAnsi" w:cstheme="minorHAnsi"/>
        </w:rPr>
        <w:t xml:space="preserve"> w ciągu 4 godzin </w:t>
      </w:r>
      <w:r w:rsidR="00C760A2">
        <w:rPr>
          <w:rFonts w:asciiTheme="minorHAnsi" w:hAnsiTheme="minorHAnsi" w:cstheme="minorHAnsi"/>
        </w:rPr>
        <w:t xml:space="preserve">od zakończenia </w:t>
      </w:r>
      <w:r w:rsidR="00232024">
        <w:rPr>
          <w:rFonts w:asciiTheme="minorHAnsi" w:hAnsiTheme="minorHAnsi" w:cstheme="minorHAnsi"/>
        </w:rPr>
        <w:t>procedury</w:t>
      </w:r>
      <w:r w:rsidR="00C760A2">
        <w:rPr>
          <w:rFonts w:asciiTheme="minorHAnsi" w:hAnsiTheme="minorHAnsi" w:cstheme="minorHAnsi"/>
        </w:rPr>
        <w:t xml:space="preserve"> rozwiązania </w:t>
      </w:r>
      <w:r w:rsidR="00232024">
        <w:rPr>
          <w:rFonts w:asciiTheme="minorHAnsi" w:hAnsiTheme="minorHAnsi" w:cstheme="minorHAnsi"/>
        </w:rPr>
        <w:t>problemu</w:t>
      </w:r>
      <w:r w:rsidR="00C760A2">
        <w:rPr>
          <w:rFonts w:asciiTheme="minorHAnsi" w:hAnsiTheme="minorHAnsi" w:cstheme="minorHAnsi"/>
        </w:rPr>
        <w:t xml:space="preserve"> przez telefon.</w:t>
      </w:r>
      <w:r w:rsidR="00EE21D8">
        <w:rPr>
          <w:rFonts w:asciiTheme="minorHAnsi" w:hAnsiTheme="minorHAnsi" w:cstheme="minorHAnsi"/>
        </w:rPr>
        <w:t xml:space="preserve"> </w:t>
      </w:r>
    </w:p>
    <w:p w14:paraId="3ACF828F" w14:textId="437FB249" w:rsidR="00EE21D8" w:rsidRPr="00D26FC7" w:rsidRDefault="00EE21D8" w:rsidP="006E5C45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Zakończenie procedury rozwiązywania problemu </w:t>
      </w:r>
      <w:r w:rsidR="00F01CD9">
        <w:rPr>
          <w:rFonts w:asciiTheme="minorHAnsi" w:hAnsiTheme="minorHAnsi" w:cstheme="minorHAnsi"/>
        </w:rPr>
        <w:t>przez telefon</w:t>
      </w:r>
      <w:r>
        <w:rPr>
          <w:rFonts w:asciiTheme="minorHAnsi" w:hAnsiTheme="minorHAnsi" w:cstheme="minorHAnsi"/>
        </w:rPr>
        <w:t xml:space="preserve"> zostanie potwierdzone zmianą statusu zgłoszenia w systemie</w:t>
      </w:r>
      <w:r w:rsidR="00F01CD9">
        <w:rPr>
          <w:rFonts w:asciiTheme="minorHAnsi" w:hAnsiTheme="minorHAnsi" w:cstheme="minorHAnsi"/>
        </w:rPr>
        <w:t xml:space="preserve"> zgłoszeniowym</w:t>
      </w:r>
      <w:r>
        <w:rPr>
          <w:rFonts w:asciiTheme="minorHAnsi" w:hAnsiTheme="minorHAnsi" w:cstheme="minorHAnsi"/>
        </w:rPr>
        <w:t>.</w:t>
      </w:r>
    </w:p>
    <w:p w14:paraId="6AA45BC8" w14:textId="595CA6EF" w:rsidR="00C760A2" w:rsidRDefault="00CE5E33" w:rsidP="006E5C45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</w:rPr>
      </w:pPr>
      <w:r w:rsidRPr="006B4A31">
        <w:rPr>
          <w:rFonts w:asciiTheme="minorHAnsi" w:hAnsiTheme="minorHAnsi" w:cstheme="minorHAnsi"/>
        </w:rPr>
        <w:t>Dla sprzętu wyszczególnionego w tabeli 1b</w:t>
      </w:r>
      <w:r w:rsidR="006B4A31" w:rsidRPr="006B4A31">
        <w:rPr>
          <w:rFonts w:asciiTheme="minorHAnsi" w:hAnsiTheme="minorHAnsi" w:cstheme="minorHAnsi"/>
        </w:rPr>
        <w:t xml:space="preserve"> </w:t>
      </w:r>
      <w:r w:rsidR="00232024" w:rsidRPr="00232024">
        <w:rPr>
          <w:rFonts w:asciiTheme="minorHAnsi" w:hAnsiTheme="minorHAnsi" w:cstheme="minorHAnsi"/>
        </w:rPr>
        <w:t xml:space="preserve">Zamawiający wymaga </w:t>
      </w:r>
      <w:r w:rsidR="00232024">
        <w:rPr>
          <w:rFonts w:asciiTheme="minorHAnsi" w:hAnsiTheme="minorHAnsi" w:cstheme="minorHAnsi"/>
        </w:rPr>
        <w:t xml:space="preserve">zapewnienia </w:t>
      </w:r>
      <w:r w:rsidR="006B4A31" w:rsidRPr="006B4A31">
        <w:rPr>
          <w:rFonts w:asciiTheme="minorHAnsi" w:hAnsiTheme="minorHAnsi" w:cstheme="minorHAnsi"/>
        </w:rPr>
        <w:t>poziom</w:t>
      </w:r>
      <w:r w:rsidR="00232024">
        <w:rPr>
          <w:rFonts w:asciiTheme="minorHAnsi" w:hAnsiTheme="minorHAnsi" w:cstheme="minorHAnsi"/>
        </w:rPr>
        <w:t>u</w:t>
      </w:r>
      <w:r w:rsidR="006B4A31" w:rsidRPr="006B4A31">
        <w:rPr>
          <w:rFonts w:asciiTheme="minorHAnsi" w:hAnsiTheme="minorHAnsi" w:cstheme="minorHAnsi"/>
        </w:rPr>
        <w:t xml:space="preserve"> </w:t>
      </w:r>
      <w:r w:rsidR="006E5C45">
        <w:rPr>
          <w:rFonts w:asciiTheme="minorHAnsi" w:hAnsiTheme="minorHAnsi" w:cstheme="minorHAnsi"/>
        </w:rPr>
        <w:t xml:space="preserve">usług </w:t>
      </w:r>
      <w:r w:rsidR="006B4A31" w:rsidRPr="006B4A31">
        <w:rPr>
          <w:rFonts w:asciiTheme="minorHAnsi" w:hAnsiTheme="minorHAnsi" w:cstheme="minorHAnsi"/>
        </w:rPr>
        <w:t>wsparcia ProSupport Standard bez opcji Mission Critical</w:t>
      </w:r>
      <w:r w:rsidR="00232024">
        <w:rPr>
          <w:rFonts w:asciiTheme="minorHAnsi" w:hAnsiTheme="minorHAnsi" w:cstheme="minorHAnsi"/>
        </w:rPr>
        <w:t>.</w:t>
      </w:r>
      <w:r w:rsidR="001511A4">
        <w:rPr>
          <w:rFonts w:asciiTheme="minorHAnsi" w:hAnsiTheme="minorHAnsi" w:cstheme="minorHAnsi"/>
        </w:rPr>
        <w:t xml:space="preserve"> </w:t>
      </w:r>
      <w:r w:rsidR="00316FBF">
        <w:rPr>
          <w:rFonts w:asciiTheme="minorHAnsi" w:hAnsiTheme="minorHAnsi" w:cstheme="minorHAnsi"/>
        </w:rPr>
        <w:t>Po zdiagnozowaniu problemu telefonicznie</w:t>
      </w:r>
      <w:r w:rsidR="00F90141">
        <w:rPr>
          <w:rFonts w:asciiTheme="minorHAnsi" w:hAnsiTheme="minorHAnsi" w:cstheme="minorHAnsi"/>
        </w:rPr>
        <w:t>,</w:t>
      </w:r>
      <w:r w:rsidR="00316FBF">
        <w:rPr>
          <w:rFonts w:asciiTheme="minorHAnsi" w:hAnsiTheme="minorHAnsi" w:cstheme="minorHAnsi"/>
        </w:rPr>
        <w:t xml:space="preserve"> t</w:t>
      </w:r>
      <w:r w:rsidR="007E13C7">
        <w:rPr>
          <w:rFonts w:asciiTheme="minorHAnsi" w:hAnsiTheme="minorHAnsi" w:cstheme="minorHAnsi"/>
        </w:rPr>
        <w:t xml:space="preserve">echnik serwisowy rozpocznie naprawę </w:t>
      </w:r>
      <w:r w:rsidR="001511A4">
        <w:rPr>
          <w:rFonts w:asciiTheme="minorHAnsi" w:hAnsiTheme="minorHAnsi" w:cstheme="minorHAnsi"/>
        </w:rPr>
        <w:t xml:space="preserve">u </w:t>
      </w:r>
      <w:r w:rsidR="00316FBF">
        <w:rPr>
          <w:rFonts w:asciiTheme="minorHAnsi" w:hAnsiTheme="minorHAnsi" w:cstheme="minorHAnsi"/>
        </w:rPr>
        <w:t>Zamawiającego</w:t>
      </w:r>
      <w:r w:rsidR="001511A4">
        <w:rPr>
          <w:rFonts w:asciiTheme="minorHAnsi" w:hAnsiTheme="minorHAnsi" w:cstheme="minorHAnsi"/>
        </w:rPr>
        <w:t xml:space="preserve"> w następnym dniu roboczym</w:t>
      </w:r>
      <w:r w:rsidR="006B4A31" w:rsidRPr="00D26FC7">
        <w:rPr>
          <w:rFonts w:asciiTheme="minorHAnsi" w:hAnsiTheme="minorHAnsi" w:cstheme="minorHAnsi"/>
        </w:rPr>
        <w:t xml:space="preserve"> </w:t>
      </w:r>
      <w:r w:rsidR="001511A4">
        <w:rPr>
          <w:rFonts w:asciiTheme="minorHAnsi" w:hAnsiTheme="minorHAnsi" w:cstheme="minorHAnsi"/>
        </w:rPr>
        <w:t>(</w:t>
      </w:r>
      <w:r w:rsidR="006B4A31" w:rsidRPr="00D26FC7">
        <w:rPr>
          <w:rFonts w:asciiTheme="minorHAnsi" w:hAnsiTheme="minorHAnsi" w:cstheme="minorHAnsi"/>
        </w:rPr>
        <w:t xml:space="preserve">Next Business Day </w:t>
      </w:r>
      <w:r w:rsidR="006B4A31" w:rsidRPr="006B4A31">
        <w:rPr>
          <w:rFonts w:asciiTheme="minorHAnsi" w:hAnsiTheme="minorHAnsi" w:cstheme="minorHAnsi"/>
        </w:rPr>
        <w:t>On-Site Response</w:t>
      </w:r>
      <w:r w:rsidR="006B4A31">
        <w:rPr>
          <w:rFonts w:asciiTheme="minorHAnsi" w:hAnsiTheme="minorHAnsi" w:cstheme="minorHAnsi"/>
        </w:rPr>
        <w:t xml:space="preserve"> </w:t>
      </w:r>
      <w:r w:rsidR="006B4A31" w:rsidRPr="00D26FC7">
        <w:rPr>
          <w:rFonts w:asciiTheme="minorHAnsi" w:hAnsiTheme="minorHAnsi" w:cstheme="minorHAnsi"/>
        </w:rPr>
        <w:t>Service</w:t>
      </w:r>
      <w:r w:rsidR="001511A4">
        <w:rPr>
          <w:rFonts w:asciiTheme="minorHAnsi" w:hAnsiTheme="minorHAnsi" w:cstheme="minorHAnsi"/>
        </w:rPr>
        <w:t>)</w:t>
      </w:r>
      <w:r w:rsidR="00EE21D8">
        <w:rPr>
          <w:rFonts w:asciiTheme="minorHAnsi" w:hAnsiTheme="minorHAnsi" w:cstheme="minorHAnsi"/>
        </w:rPr>
        <w:t>.</w:t>
      </w:r>
      <w:r w:rsidR="00C760A2" w:rsidRPr="00C760A2">
        <w:rPr>
          <w:rFonts w:asciiTheme="minorHAnsi" w:hAnsiTheme="minorHAnsi" w:cstheme="minorHAnsi"/>
        </w:rPr>
        <w:t xml:space="preserve"> </w:t>
      </w:r>
    </w:p>
    <w:p w14:paraId="4C52ACC3" w14:textId="685468F0" w:rsidR="00EE21D8" w:rsidRDefault="00EE21D8" w:rsidP="006E5C45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Czas na rozpoczęcie naprawy będzie liczony od momentu zmiany statusu zgłoszenia w systemie</w:t>
      </w:r>
      <w:r w:rsidR="00F01CD9">
        <w:rPr>
          <w:rFonts w:asciiTheme="minorHAnsi" w:hAnsiTheme="minorHAnsi" w:cstheme="minorHAnsi"/>
        </w:rPr>
        <w:t xml:space="preserve"> zgłoszeniowym</w:t>
      </w:r>
      <w:r>
        <w:rPr>
          <w:rFonts w:asciiTheme="minorHAnsi" w:hAnsiTheme="minorHAnsi" w:cstheme="minorHAnsi"/>
        </w:rPr>
        <w:t>.</w:t>
      </w:r>
    </w:p>
    <w:p w14:paraId="3E828BB9" w14:textId="26B45147" w:rsidR="00AA70F7" w:rsidRDefault="00125BD9" w:rsidP="006E5C45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</w:rPr>
      </w:pPr>
      <w:r w:rsidRPr="007555F8">
        <w:rPr>
          <w:rFonts w:asciiTheme="minorHAnsi" w:hAnsiTheme="minorHAnsi" w:cstheme="minorHAnsi"/>
        </w:rPr>
        <w:t>W przypadku naprawy u</w:t>
      </w:r>
      <w:r w:rsidR="0005069D" w:rsidRPr="007555F8">
        <w:rPr>
          <w:rFonts w:asciiTheme="minorHAnsi" w:hAnsiTheme="minorHAnsi" w:cstheme="minorHAnsi"/>
        </w:rPr>
        <w:t>szkodzone dyski twarde (dla serwerów i macierzy dyskowych) pozostają u Zamawiającego.</w:t>
      </w:r>
    </w:p>
    <w:p w14:paraId="2512BB79" w14:textId="02AB92D7" w:rsidR="00210F32" w:rsidRPr="001F7F75" w:rsidRDefault="0026411F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br w:type="page"/>
      </w:r>
      <w:r w:rsidR="00210F32" w:rsidRPr="001F7F75">
        <w:rPr>
          <w:rFonts w:asciiTheme="minorHAnsi" w:hAnsiTheme="minorHAnsi" w:cstheme="minorHAnsi"/>
        </w:rPr>
        <w:lastRenderedPageBreak/>
        <w:t>Słownik:</w:t>
      </w:r>
    </w:p>
    <w:p w14:paraId="5AAEC628" w14:textId="442D16C8" w:rsidR="00210F32" w:rsidRPr="007555F8" w:rsidRDefault="00210F32" w:rsidP="00210F32">
      <w:pPr>
        <w:pStyle w:val="Akapitzlist"/>
        <w:numPr>
          <w:ilvl w:val="1"/>
          <w:numId w:val="3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Awaria – stan niesprawności sprzętu wymienionego w tabeli nr 1</w:t>
      </w:r>
      <w:r w:rsidR="00543A91">
        <w:rPr>
          <w:rFonts w:asciiTheme="minorHAnsi" w:hAnsiTheme="minorHAnsi" w:cstheme="minorHAnsi"/>
        </w:rPr>
        <w:t>a i 1b</w:t>
      </w:r>
      <w:r>
        <w:rPr>
          <w:rFonts w:asciiTheme="minorHAnsi" w:hAnsiTheme="minorHAnsi" w:cstheme="minorHAnsi"/>
        </w:rPr>
        <w:t xml:space="preserve"> polegający na tym, że </w:t>
      </w:r>
      <w:r w:rsidR="00315F99">
        <w:rPr>
          <w:rFonts w:asciiTheme="minorHAnsi" w:hAnsiTheme="minorHAnsi" w:cstheme="minorHAnsi"/>
        </w:rPr>
        <w:t xml:space="preserve">sprzęt </w:t>
      </w:r>
      <w:r>
        <w:rPr>
          <w:rFonts w:asciiTheme="minorHAnsi" w:hAnsiTheme="minorHAnsi" w:cstheme="minorHAnsi"/>
        </w:rPr>
        <w:t>albo jakakolwiek jego część składowa nie</w:t>
      </w:r>
      <w:r w:rsidR="00315F9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funkcjonuje poprawnie</w:t>
      </w:r>
    </w:p>
    <w:p w14:paraId="32373E83" w14:textId="289929C8" w:rsidR="00210F32" w:rsidRDefault="00210F32" w:rsidP="00210F32">
      <w:pPr>
        <w:pStyle w:val="Akapitzlist"/>
        <w:numPr>
          <w:ilvl w:val="1"/>
          <w:numId w:val="3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Dzień roboczy – od 8:30 do 16:30 od poniedziałku do piątku z pominięciem dni ustawowo wolnych</w:t>
      </w:r>
      <w:r w:rsidR="00315F99">
        <w:rPr>
          <w:rFonts w:asciiTheme="minorHAnsi" w:hAnsiTheme="minorHAnsi" w:cstheme="minorHAnsi"/>
        </w:rPr>
        <w:t xml:space="preserve"> </w:t>
      </w:r>
      <w:r w:rsidR="00315F99" w:rsidRPr="00C66C0E">
        <w:rPr>
          <w:rFonts w:asciiTheme="minorHAnsi" w:hAnsiTheme="minorHAnsi"/>
        </w:rPr>
        <w:t>od pracy</w:t>
      </w:r>
      <w:r>
        <w:rPr>
          <w:rFonts w:asciiTheme="minorHAnsi" w:hAnsiTheme="minorHAnsi" w:cstheme="minorHAnsi"/>
        </w:rPr>
        <w:t>,</w:t>
      </w:r>
    </w:p>
    <w:p w14:paraId="28716B65" w14:textId="5B894A39" w:rsidR="00C47216" w:rsidRPr="00215B4F" w:rsidRDefault="00C47216" w:rsidP="003033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15B4F">
        <w:rPr>
          <w:rFonts w:asciiTheme="minorHAnsi" w:hAnsiTheme="minorHAnsi" w:cstheme="minorHAnsi"/>
          <w:b/>
          <w:sz w:val="22"/>
          <w:szCs w:val="22"/>
        </w:rPr>
        <w:t xml:space="preserve">Tabela </w:t>
      </w:r>
      <w:r w:rsidR="005C1753" w:rsidRPr="00215B4F">
        <w:rPr>
          <w:rFonts w:asciiTheme="minorHAnsi" w:hAnsiTheme="minorHAnsi" w:cstheme="minorHAnsi"/>
          <w:b/>
          <w:sz w:val="22"/>
          <w:szCs w:val="22"/>
        </w:rPr>
        <w:t>1</w:t>
      </w:r>
      <w:r w:rsidR="00E502FF">
        <w:rPr>
          <w:rFonts w:asciiTheme="minorHAnsi" w:hAnsiTheme="minorHAnsi" w:cstheme="minorHAnsi"/>
          <w:b/>
          <w:sz w:val="22"/>
          <w:szCs w:val="22"/>
        </w:rPr>
        <w:t>a</w:t>
      </w:r>
    </w:p>
    <w:tbl>
      <w:tblPr>
        <w:tblW w:w="92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069"/>
        <w:gridCol w:w="1677"/>
        <w:gridCol w:w="1296"/>
        <w:gridCol w:w="1596"/>
      </w:tblGrid>
      <w:tr w:rsidR="008A7F47" w:rsidRPr="00C02FE6" w14:paraId="22B53648" w14:textId="77777777" w:rsidTr="00215B4F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2231D324" w14:textId="061CBF78" w:rsidR="00305354" w:rsidRPr="00215B4F" w:rsidRDefault="008A7F47" w:rsidP="00215B4F">
            <w:pPr>
              <w:rPr>
                <w:rFonts w:asciiTheme="minorHAnsi" w:hAnsiTheme="minorHAnsi" w:cstheme="minorHAnsi"/>
                <w:color w:val="000000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L</w:t>
            </w:r>
            <w:r w:rsidR="00AD4E08"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</w:t>
            </w: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.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6C7DD08F" w14:textId="77777777" w:rsidR="00305354" w:rsidRPr="00215B4F" w:rsidRDefault="00305354" w:rsidP="00305354">
            <w:pPr>
              <w:ind w:firstLineChars="100" w:firstLine="220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Opis urządzenia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31B6FEE7" w14:textId="77777777" w:rsidR="00305354" w:rsidRPr="00215B4F" w:rsidRDefault="00305354" w:rsidP="00305354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Numer seryjny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545DAE9F" w14:textId="77777777" w:rsidR="00305354" w:rsidRPr="00215B4F" w:rsidRDefault="00305354" w:rsidP="001F7F7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Typ Gwarancji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2900E746" w14:textId="38AE1870" w:rsidR="00305354" w:rsidRPr="00215B4F" w:rsidRDefault="00F74013" w:rsidP="001F7F7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Gwarancja aktywna do dnia</w:t>
            </w:r>
          </w:p>
        </w:tc>
      </w:tr>
      <w:tr w:rsidR="008A7F47" w:rsidRPr="00C02FE6" w14:paraId="145D19F5" w14:textId="77777777" w:rsidTr="00215B4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D477" w14:textId="7E6A1B8C" w:rsidR="00305354" w:rsidRPr="00215B4F" w:rsidRDefault="00305354" w:rsidP="00215B4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7BED" w14:textId="77777777" w:rsidR="00305354" w:rsidRPr="00215B4F" w:rsidRDefault="00305354" w:rsidP="003053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M1000e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EA66" w14:textId="77777777" w:rsidR="00305354" w:rsidRPr="00215B4F" w:rsidRDefault="00305354" w:rsidP="003053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DZT4C92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1779" w14:textId="77777777" w:rsidR="00305354" w:rsidRPr="00215B4F" w:rsidRDefault="00305354" w:rsidP="003053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520A" w14:textId="47AFBA40" w:rsidR="00305354" w:rsidRPr="00215B4F" w:rsidRDefault="0030535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18.12.</w:t>
            </w:r>
            <w:r w:rsidR="00B863F2" w:rsidRPr="00215B4F">
              <w:rPr>
                <w:rFonts w:asciiTheme="minorHAnsi" w:hAnsiTheme="minorHAnsi" w:cstheme="minorHAnsi"/>
                <w:sz w:val="22"/>
                <w:szCs w:val="22"/>
              </w:rPr>
              <w:t>2019</w:t>
            </w:r>
          </w:p>
        </w:tc>
      </w:tr>
      <w:tr w:rsidR="008A7F47" w:rsidRPr="00C02FE6" w14:paraId="204F7B86" w14:textId="77777777" w:rsidTr="00215B4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9B0D" w14:textId="3B8914C6" w:rsidR="00305354" w:rsidRPr="00215B4F" w:rsidRDefault="00305354" w:rsidP="00215B4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33C4" w14:textId="77777777" w:rsidR="00305354" w:rsidRPr="00215B4F" w:rsidRDefault="00305354" w:rsidP="003053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M1000e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AB36" w14:textId="77777777" w:rsidR="00305354" w:rsidRPr="00215B4F" w:rsidRDefault="00305354" w:rsidP="003053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F193C92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1B9E" w14:textId="77777777" w:rsidR="00305354" w:rsidRPr="00215B4F" w:rsidRDefault="00305354" w:rsidP="003053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76E9" w14:textId="14EEBC82" w:rsidR="00305354" w:rsidRPr="00215B4F" w:rsidRDefault="00305354" w:rsidP="0030535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18.12.</w:t>
            </w:r>
            <w:r w:rsidR="002A4A03" w:rsidRPr="00215B4F">
              <w:rPr>
                <w:rFonts w:asciiTheme="minorHAnsi" w:hAnsiTheme="minorHAnsi" w:cstheme="minorHAnsi"/>
                <w:sz w:val="22"/>
                <w:szCs w:val="22"/>
              </w:rPr>
              <w:t>2019</w:t>
            </w:r>
          </w:p>
        </w:tc>
      </w:tr>
      <w:tr w:rsidR="00E47433" w:rsidRPr="00C02FE6" w14:paraId="79023EC9" w14:textId="77777777" w:rsidTr="00215B4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C87F" w14:textId="637B8984" w:rsidR="00E47433" w:rsidRPr="00215B4F" w:rsidRDefault="00E47433" w:rsidP="00215B4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663D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DELL PowerVault MD3820f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EB2F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CJM3C92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2651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CCC3" w14:textId="1557819F" w:rsidR="00E47433" w:rsidRPr="00215B4F" w:rsidRDefault="00E47433" w:rsidP="00E4743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B0210" w:rsidRPr="00C02FE6" w14:paraId="2230BCDB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F295" w14:textId="77777777" w:rsidR="00EB0210" w:rsidRPr="0008095A" w:rsidRDefault="00EB0210" w:rsidP="00E502F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1F04" w14:textId="77777777" w:rsidR="00EB0210" w:rsidRPr="0008095A" w:rsidRDefault="00EB0210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095A">
              <w:rPr>
                <w:rFonts w:asciiTheme="minorHAnsi" w:hAnsiTheme="minorHAnsi" w:cstheme="minorHAnsi"/>
                <w:sz w:val="22"/>
                <w:szCs w:val="22"/>
              </w:rPr>
              <w:t>DELL PowerVault MD3820f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8A9C" w14:textId="77777777" w:rsidR="00EB0210" w:rsidRPr="0008095A" w:rsidRDefault="00EB0210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095A">
              <w:rPr>
                <w:rFonts w:asciiTheme="minorHAnsi" w:hAnsiTheme="minorHAnsi" w:cstheme="minorHAnsi"/>
                <w:sz w:val="22"/>
                <w:szCs w:val="22"/>
              </w:rPr>
              <w:t>CJL8C92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5850" w14:textId="77777777" w:rsidR="00EB0210" w:rsidRPr="0008095A" w:rsidRDefault="00EB0210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095A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E681" w14:textId="77777777" w:rsidR="00EB0210" w:rsidRPr="0008095A" w:rsidRDefault="00EB0210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095A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2773B9" w:rsidRPr="00C02FE6" w14:paraId="454DE80F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756C" w14:textId="77777777" w:rsidR="002773B9" w:rsidRPr="004E35DF" w:rsidRDefault="002773B9" w:rsidP="00E502F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61D7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 xml:space="preserve">DELL PowerVault MD1220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3207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CJH4C92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DD81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8915" w14:textId="77777777" w:rsidR="002773B9" w:rsidRPr="004E35DF" w:rsidRDefault="002773B9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2773B9" w:rsidRPr="00C02FE6" w14:paraId="31E54155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63D6" w14:textId="77777777" w:rsidR="002773B9" w:rsidRPr="004E35DF" w:rsidRDefault="002773B9" w:rsidP="00E502F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E129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 xml:space="preserve">DELL PowerVault MD1220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A243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CMT5C92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98F0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1CA8" w14:textId="77777777" w:rsidR="002773B9" w:rsidRPr="004E35DF" w:rsidRDefault="002773B9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2773B9" w:rsidRPr="00C02FE6" w14:paraId="310A0DD6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2DB9" w14:textId="77777777" w:rsidR="002773B9" w:rsidRPr="004E35DF" w:rsidRDefault="002773B9" w:rsidP="00E502F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F5DD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 xml:space="preserve">DELL PowerVault MD1220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E917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CJG7C92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EDF9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4266" w14:textId="77777777" w:rsidR="002773B9" w:rsidRPr="004E35DF" w:rsidRDefault="002773B9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2773B9" w:rsidRPr="00C02FE6" w14:paraId="08F80B91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88DB" w14:textId="77777777" w:rsidR="002773B9" w:rsidRPr="004E35DF" w:rsidRDefault="002773B9" w:rsidP="00E502F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29A7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 xml:space="preserve">DELL PowerVault MD1220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BB52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CMT2C92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EF7D" w14:textId="77777777" w:rsidR="002773B9" w:rsidRPr="004E35DF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58D1" w14:textId="77777777" w:rsidR="002773B9" w:rsidRPr="004E35DF" w:rsidRDefault="002773B9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E35D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47433" w:rsidRPr="00C02FE6" w14:paraId="2137B5A1" w14:textId="77777777" w:rsidTr="00215B4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9F3A" w14:textId="5914741F" w:rsidR="00E47433" w:rsidRPr="00215B4F" w:rsidRDefault="00E47433" w:rsidP="00215B4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57CD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Gigabit Ethernet Dell PowerConnect M6348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243F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F1J5C92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5762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23EB" w14:textId="00B7AE6B" w:rsidR="00E47433" w:rsidRPr="00215B4F" w:rsidRDefault="00E47433" w:rsidP="00E4743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E47433" w:rsidRPr="00C02FE6" w14:paraId="10319F7F" w14:textId="77777777" w:rsidTr="00215B4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B15C" w14:textId="21AAFA97" w:rsidR="00E47433" w:rsidRPr="00215B4F" w:rsidRDefault="00E47433" w:rsidP="00215B4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0864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Gigabit Ethernet Dell PowerConnect M6348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A271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F1JBC92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B924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9018" w14:textId="375C43C8" w:rsidR="00E47433" w:rsidRPr="00215B4F" w:rsidRDefault="00E47433" w:rsidP="00E4743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2773B9" w:rsidRPr="00C02FE6" w14:paraId="6369B99F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D1EF" w14:textId="77777777" w:rsidR="002773B9" w:rsidRPr="00756ADB" w:rsidRDefault="002773B9" w:rsidP="00E502F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B69C" w14:textId="77777777" w:rsidR="002773B9" w:rsidRPr="00756ADB" w:rsidRDefault="002773B9" w:rsidP="00E502F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56AD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Gigabit Ethernet Dell PowerConnect M6348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5104" w14:textId="77777777" w:rsidR="002773B9" w:rsidRPr="00756ADB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6ADB">
              <w:rPr>
                <w:rFonts w:asciiTheme="minorHAnsi" w:hAnsiTheme="minorHAnsi" w:cstheme="minorHAnsi"/>
                <w:sz w:val="22"/>
                <w:szCs w:val="22"/>
              </w:rPr>
              <w:t>F037C92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F831" w14:textId="77777777" w:rsidR="002773B9" w:rsidRPr="00756ADB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6ADB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65CF" w14:textId="77777777" w:rsidR="002773B9" w:rsidRPr="00756ADB" w:rsidRDefault="002773B9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56ADB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2773B9" w:rsidRPr="00C02FE6" w14:paraId="5A2554C2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F9AD" w14:textId="77777777" w:rsidR="002773B9" w:rsidRPr="00756ADB" w:rsidRDefault="002773B9" w:rsidP="00E502F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57CA" w14:textId="77777777" w:rsidR="002773B9" w:rsidRPr="00756ADB" w:rsidRDefault="002773B9" w:rsidP="00E502F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56AD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Gigabit Ethernet Dell PowerConnect M6348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901C" w14:textId="77777777" w:rsidR="002773B9" w:rsidRPr="00756ADB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6ADB">
              <w:rPr>
                <w:rFonts w:asciiTheme="minorHAnsi" w:hAnsiTheme="minorHAnsi" w:cstheme="minorHAnsi"/>
                <w:sz w:val="22"/>
                <w:szCs w:val="22"/>
              </w:rPr>
              <w:t>F049C92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7710" w14:textId="77777777" w:rsidR="002773B9" w:rsidRPr="00756ADB" w:rsidRDefault="002773B9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6ADB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6213" w14:textId="77777777" w:rsidR="002773B9" w:rsidRPr="00756ADB" w:rsidRDefault="002773B9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56ADB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E47433" w:rsidRPr="00C02FE6" w14:paraId="351EEFED" w14:textId="77777777" w:rsidTr="00215B4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7625" w14:textId="69A1153A" w:rsidR="00E47433" w:rsidRPr="00215B4F" w:rsidRDefault="00E47433" w:rsidP="00215B4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4D53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FC 8 Gbps Brocade M5424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2180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F05CC92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F5C1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C72E" w14:textId="63B831D4" w:rsidR="00E47433" w:rsidRPr="00215B4F" w:rsidRDefault="00E47433" w:rsidP="00E4743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E47433" w:rsidRPr="00C02FE6" w14:paraId="7B722264" w14:textId="77777777" w:rsidTr="00215B4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241F" w14:textId="2C5C711A" w:rsidR="00E47433" w:rsidRPr="00215B4F" w:rsidRDefault="00E47433" w:rsidP="00215B4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AEFA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FC 8 Gbps Brocade M5424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6E16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F064C92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FD7C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606D" w14:textId="716BB92D" w:rsidR="00E47433" w:rsidRPr="00215B4F" w:rsidRDefault="00E47433" w:rsidP="00E4743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E47433" w:rsidRPr="00C02FE6" w14:paraId="7BA21670" w14:textId="77777777" w:rsidTr="00215B4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57F7" w14:textId="4CABDF2B" w:rsidR="00E47433" w:rsidRPr="00215B4F" w:rsidRDefault="00E47433" w:rsidP="00215B4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7B1E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FC 8 Gbps Brocade M5424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0650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F1F9C92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11C9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4D59" w14:textId="789D5D25" w:rsidR="00E47433" w:rsidRPr="00215B4F" w:rsidRDefault="00E47433" w:rsidP="00E4743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E47433" w:rsidRPr="00C02FE6" w14:paraId="41B526EE" w14:textId="77777777" w:rsidTr="00215B4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AEFE" w14:textId="7237583D" w:rsidR="00E47433" w:rsidRPr="00215B4F" w:rsidRDefault="00E47433" w:rsidP="00215B4F">
            <w:pPr>
              <w:pStyle w:val="Akapitzlist"/>
              <w:numPr>
                <w:ilvl w:val="0"/>
                <w:numId w:val="36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F3C2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FC 8 Gbps Brocade M5424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16C5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F1G8C92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4D5F" w14:textId="77777777" w:rsidR="00E47433" w:rsidRPr="00215B4F" w:rsidRDefault="00E47433" w:rsidP="00E47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0C21" w14:textId="50411B63" w:rsidR="00E47433" w:rsidRPr="00215B4F" w:rsidRDefault="00E47433" w:rsidP="00E4743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</w:tbl>
    <w:p w14:paraId="2B9B211E" w14:textId="337CA3D1" w:rsidR="0005069D" w:rsidRDefault="0005069D" w:rsidP="0005069D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6BB541B1" w14:textId="77777777" w:rsidR="00F87075" w:rsidRDefault="00F87075" w:rsidP="00E502F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0AFDFDB" w14:textId="5A464567" w:rsidR="00F87075" w:rsidRDefault="00F87075" w:rsidP="00E502F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E17262" w14:textId="4E71DBE1" w:rsidR="000E21BF" w:rsidRDefault="000E21BF" w:rsidP="00E502F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10D1591" w14:textId="77777777" w:rsidR="000E21BF" w:rsidRDefault="000E21BF" w:rsidP="00E502F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7D9C15" w14:textId="77777777" w:rsidR="003034B6" w:rsidRDefault="003034B6" w:rsidP="00E502F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78BB079" w14:textId="77777777" w:rsidR="00F87075" w:rsidRDefault="00F87075" w:rsidP="00E502F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A259D3B" w14:textId="0D58824E" w:rsidR="00E502FF" w:rsidRPr="00215B4F" w:rsidRDefault="00E502FF" w:rsidP="00E502F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15B4F">
        <w:rPr>
          <w:rFonts w:asciiTheme="minorHAnsi" w:hAnsiTheme="minorHAnsi" w:cstheme="minorHAnsi"/>
          <w:b/>
          <w:sz w:val="22"/>
          <w:szCs w:val="22"/>
        </w:rPr>
        <w:lastRenderedPageBreak/>
        <w:t>Tabela 1</w:t>
      </w:r>
      <w:r>
        <w:rPr>
          <w:rFonts w:asciiTheme="minorHAnsi" w:hAnsiTheme="minorHAnsi" w:cstheme="minorHAnsi"/>
          <w:b/>
          <w:sz w:val="22"/>
          <w:szCs w:val="22"/>
        </w:rPr>
        <w:t>b</w:t>
      </w:r>
    </w:p>
    <w:tbl>
      <w:tblPr>
        <w:tblW w:w="92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069"/>
        <w:gridCol w:w="1677"/>
        <w:gridCol w:w="1296"/>
        <w:gridCol w:w="1596"/>
      </w:tblGrid>
      <w:tr w:rsidR="00E502FF" w:rsidRPr="00C02FE6" w14:paraId="0095FF23" w14:textId="77777777" w:rsidTr="00E502FF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5C5F9CEC" w14:textId="77777777" w:rsidR="00E502FF" w:rsidRPr="00215B4F" w:rsidRDefault="00E502FF" w:rsidP="00E502FF">
            <w:pPr>
              <w:rPr>
                <w:rFonts w:asciiTheme="minorHAnsi" w:hAnsiTheme="minorHAnsi" w:cstheme="minorHAnsi"/>
                <w:color w:val="000000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Lp.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5B13FF12" w14:textId="77777777" w:rsidR="00E502FF" w:rsidRPr="00215B4F" w:rsidRDefault="00E502FF" w:rsidP="00E502FF">
            <w:pPr>
              <w:ind w:firstLineChars="100" w:firstLine="220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Opis urządzenia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292D409D" w14:textId="77777777" w:rsidR="00E502FF" w:rsidRPr="00215B4F" w:rsidRDefault="00E502FF" w:rsidP="00E502FF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Numer seryjny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4814902A" w14:textId="77777777" w:rsidR="00E502FF" w:rsidRPr="00215B4F" w:rsidRDefault="00E502FF" w:rsidP="001F7F7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Typ Gwarancji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57EB7FE3" w14:textId="48C49C76" w:rsidR="00E502FF" w:rsidRPr="00215B4F" w:rsidRDefault="00F74013" w:rsidP="001F7F7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Gwarancja aktywna do dnia</w:t>
            </w:r>
          </w:p>
        </w:tc>
      </w:tr>
      <w:tr w:rsidR="00E502FF" w:rsidRPr="00C02FE6" w14:paraId="39F56B93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82C3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2A4B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R620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27BE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BW4X102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97D3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5C1C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28.12.2019</w:t>
            </w:r>
          </w:p>
        </w:tc>
      </w:tr>
      <w:tr w:rsidR="00E502FF" w:rsidRPr="00C02FE6" w14:paraId="346896E6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B23C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5462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R620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EA00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9W4X102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D6E5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E150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28.12.2019</w:t>
            </w:r>
          </w:p>
        </w:tc>
      </w:tr>
      <w:tr w:rsidR="00E502FF" w:rsidRPr="00C02FE6" w14:paraId="68762FFB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D16B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C3DF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R620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1F39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8W4X102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A60D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FA1F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28.12.2019</w:t>
            </w:r>
          </w:p>
        </w:tc>
      </w:tr>
      <w:tr w:rsidR="00E502FF" w:rsidRPr="00C02FE6" w14:paraId="59F44F83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9D48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989D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R320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A77D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DN9BC92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21D4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9D6E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E502FF" w:rsidRPr="00C02FE6" w14:paraId="635AAFCE" w14:textId="77777777" w:rsidTr="00E502FF">
        <w:trPr>
          <w:trHeight w:val="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300B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E62B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E719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CP68C92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7E01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B0A0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70E06A1D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6F31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8039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C0E1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CJ58C92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5E17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8DD8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489F3913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C1C9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218C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D67F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CJ94C92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896C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D26C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2EA01F81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5E74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45BB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FC9D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CJ83C92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D92B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210F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7AFBA878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76A6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8F87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03FC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CP67C92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C180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1501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7AE1ACAC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ED05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A22C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4527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CP5CC92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DAD5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0C46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6A811AFF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3B1F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D8D3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D1D8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CP64C92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3857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3898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762C7AD8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AB89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8D1F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BCE5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CJ6CC92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86EA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A43D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3D6231E3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A3A3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5EBC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26D1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CP6CC92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F592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AD1E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5F7A4436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B112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F70D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7CC6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CJ44C92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839C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BCAF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768AA202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C61F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92CB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2F37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CP73C92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3708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16E2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21D7F3B3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12A0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4D2E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BB5F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CJB4C92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074D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DC02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283EB8F9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CBA1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C2C5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CCF8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9T0N1H2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11EC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5DAE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03.01.2020</w:t>
            </w:r>
          </w:p>
        </w:tc>
      </w:tr>
      <w:tr w:rsidR="00E502FF" w:rsidRPr="00C02FE6" w14:paraId="3EC7A58A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FD5B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37D2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29C3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9T0S1H2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F9B4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3C64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03.01.2020</w:t>
            </w:r>
          </w:p>
        </w:tc>
      </w:tr>
      <w:tr w:rsidR="00E502FF" w:rsidRPr="00C02FE6" w14:paraId="28119566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777A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3CB7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PowerEdge M630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1790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9SZS1H2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DC69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6D9A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03.01.2020</w:t>
            </w:r>
          </w:p>
        </w:tc>
      </w:tr>
      <w:tr w:rsidR="00E502FF" w:rsidRPr="00C02FE6" w14:paraId="604EFB98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D04B" w14:textId="77777777" w:rsidR="00E502FF" w:rsidRPr="00BC7D8D" w:rsidDel="00425D0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AC8F" w14:textId="77777777" w:rsidR="00E502FF" w:rsidRPr="00BC7D8D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7D8D">
              <w:rPr>
                <w:rFonts w:asciiTheme="minorHAnsi" w:hAnsiTheme="minorHAnsi" w:cstheme="minorHAnsi"/>
                <w:sz w:val="22"/>
                <w:szCs w:val="22"/>
              </w:rPr>
              <w:t>Dell TL4000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9F39" w14:textId="77777777" w:rsidR="00E502FF" w:rsidRPr="00BC7D8D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7D8D">
              <w:rPr>
                <w:rFonts w:asciiTheme="minorHAnsi" w:hAnsiTheme="minorHAnsi" w:cstheme="minorHAnsi"/>
                <w:sz w:val="22"/>
                <w:szCs w:val="22"/>
              </w:rPr>
              <w:t>3XSNS42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2D2A" w14:textId="77777777" w:rsidR="00E502FF" w:rsidRPr="00BC7D8D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7D8D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DD5" w14:textId="77777777" w:rsidR="00E502FF" w:rsidRPr="00BC7D8D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C7D8D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E502FF" w:rsidRPr="00C02FE6" w14:paraId="0F9F8034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E08B" w14:textId="77777777" w:rsidR="00E502FF" w:rsidRPr="00BC7D8D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04AB" w14:textId="77777777" w:rsidR="00E502FF" w:rsidRPr="00BC7D8D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7D8D">
              <w:rPr>
                <w:rFonts w:asciiTheme="minorHAnsi" w:hAnsiTheme="minorHAnsi" w:cstheme="minorHAnsi"/>
                <w:sz w:val="22"/>
                <w:szCs w:val="22"/>
              </w:rPr>
              <w:t>Dell TL4000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FB99" w14:textId="77777777" w:rsidR="00E502FF" w:rsidRPr="00BC7D8D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7D8D">
              <w:rPr>
                <w:rFonts w:asciiTheme="minorHAnsi" w:hAnsiTheme="minorHAnsi" w:cstheme="minorHAnsi"/>
                <w:sz w:val="22"/>
                <w:szCs w:val="22"/>
              </w:rPr>
              <w:t>S78Y1778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F094" w14:textId="77777777" w:rsidR="00E502FF" w:rsidRPr="00BC7D8D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7D8D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28FF" w14:textId="77777777" w:rsidR="00E502FF" w:rsidRPr="00BC7D8D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C7D8D">
              <w:rPr>
                <w:rFonts w:asciiTheme="minorHAnsi" w:hAnsiTheme="minorHAnsi" w:cstheme="minorHAnsi"/>
                <w:sz w:val="22"/>
                <w:szCs w:val="22"/>
              </w:rPr>
              <w:t>18.12.2019</w:t>
            </w:r>
          </w:p>
        </w:tc>
      </w:tr>
      <w:tr w:rsidR="00E502FF" w:rsidRPr="00C02FE6" w14:paraId="566B5360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35DD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445E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ECM/BROCADE DS-300B-8G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7EF8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BRCALJ1936E173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F278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C188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23EA84A8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62F6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7673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ECM/BROCADE DS-300B-8G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CFA7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BRCALJ1936E205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0426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056A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47FEADFC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F001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416F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ECM/BROCADE DS-300B-8G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2EE4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BRCALJ1936E585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CC81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2517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  <w:tr w:rsidR="00E502FF" w:rsidRPr="00C02FE6" w14:paraId="23934C99" w14:textId="77777777" w:rsidTr="00E502F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7E98" w14:textId="77777777" w:rsidR="00E502FF" w:rsidRPr="00215B4F" w:rsidRDefault="00E502FF" w:rsidP="001F7F75">
            <w:pPr>
              <w:pStyle w:val="Akapitzlist"/>
              <w:numPr>
                <w:ilvl w:val="0"/>
                <w:numId w:val="41"/>
              </w:numPr>
              <w:ind w:left="356" w:right="1766" w:hanging="356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4784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ECM/BROCADE DS-300B-8G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5292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BRCALJ1936E590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66B0" w14:textId="77777777" w:rsidR="00E502FF" w:rsidRPr="00215B4F" w:rsidRDefault="00E502FF" w:rsidP="00E502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1188" w14:textId="77777777" w:rsidR="00E502FF" w:rsidRPr="00215B4F" w:rsidRDefault="00E502FF" w:rsidP="00E502F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17.12.2019</w:t>
            </w:r>
          </w:p>
        </w:tc>
      </w:tr>
    </w:tbl>
    <w:p w14:paraId="4830FB4D" w14:textId="731401AD" w:rsidR="00865CD3" w:rsidRDefault="00865CD3" w:rsidP="0005069D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61913DE9" w14:textId="77777777" w:rsidR="00865CD3" w:rsidRDefault="00865CD3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</w:rPr>
        <w:br w:type="page"/>
      </w:r>
    </w:p>
    <w:p w14:paraId="795244CD" w14:textId="4E587911" w:rsidR="0005069D" w:rsidRPr="00215B4F" w:rsidRDefault="0005069D" w:rsidP="0005069D">
      <w:pPr>
        <w:pStyle w:val="Akapitzlist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215B4F">
        <w:rPr>
          <w:rFonts w:asciiTheme="minorHAnsi" w:hAnsiTheme="minorHAnsi" w:cstheme="minorHAnsi"/>
          <w:b/>
        </w:rPr>
        <w:lastRenderedPageBreak/>
        <w:t xml:space="preserve">Dla </w:t>
      </w:r>
      <w:r w:rsidR="004A2CFD" w:rsidRPr="00215B4F">
        <w:rPr>
          <w:rFonts w:asciiTheme="minorHAnsi" w:hAnsiTheme="minorHAnsi" w:cstheme="minorHAnsi"/>
          <w:b/>
        </w:rPr>
        <w:t xml:space="preserve">części </w:t>
      </w:r>
      <w:r w:rsidR="00B863F2" w:rsidRPr="00215B4F">
        <w:rPr>
          <w:rFonts w:asciiTheme="minorHAnsi" w:hAnsiTheme="minorHAnsi" w:cstheme="minorHAnsi"/>
          <w:b/>
        </w:rPr>
        <w:t xml:space="preserve">2 </w:t>
      </w:r>
      <w:r w:rsidRPr="00215B4F">
        <w:rPr>
          <w:rFonts w:asciiTheme="minorHAnsi" w:hAnsiTheme="minorHAnsi" w:cstheme="minorHAnsi"/>
          <w:b/>
        </w:rPr>
        <w:t xml:space="preserve">zamówienia: </w:t>
      </w:r>
    </w:p>
    <w:p w14:paraId="6426628F" w14:textId="77777777" w:rsidR="00525995" w:rsidRPr="00215B4F" w:rsidRDefault="00525995" w:rsidP="0052599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28E504" w14:textId="2BD19E18" w:rsidR="00E40629" w:rsidRPr="00163467" w:rsidRDefault="00FA5BE9" w:rsidP="0067682E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b/>
        </w:rPr>
      </w:pPr>
      <w:r w:rsidRPr="007555F8">
        <w:rPr>
          <w:rFonts w:asciiTheme="minorHAnsi" w:hAnsiTheme="minorHAnsi" w:cstheme="minorHAnsi"/>
        </w:rPr>
        <w:t xml:space="preserve">Zapewnienie usług </w:t>
      </w:r>
      <w:r w:rsidR="00BD15A0">
        <w:rPr>
          <w:rFonts w:asciiTheme="minorHAnsi" w:hAnsiTheme="minorHAnsi" w:cstheme="minorHAnsi"/>
        </w:rPr>
        <w:t>wsparcia</w:t>
      </w:r>
      <w:r w:rsidR="00E42700">
        <w:rPr>
          <w:rFonts w:asciiTheme="minorHAnsi" w:hAnsiTheme="minorHAnsi" w:cstheme="minorHAnsi"/>
        </w:rPr>
        <w:t xml:space="preserve"> świadczonych przez producenta, lub autoryzowany serwis producenta </w:t>
      </w:r>
      <w:r w:rsidR="00E40629">
        <w:rPr>
          <w:rFonts w:asciiTheme="minorHAnsi" w:hAnsiTheme="minorHAnsi" w:cstheme="minorHAnsi"/>
        </w:rPr>
        <w:t xml:space="preserve"> </w:t>
      </w:r>
      <w:r w:rsidRPr="007555F8">
        <w:rPr>
          <w:rFonts w:asciiTheme="minorHAnsi" w:hAnsiTheme="minorHAnsi" w:cstheme="minorHAnsi"/>
        </w:rPr>
        <w:t xml:space="preserve"> dla składników infrastruktury firmy </w:t>
      </w:r>
      <w:r w:rsidRPr="00865CD3">
        <w:rPr>
          <w:rFonts w:asciiTheme="minorHAnsi" w:hAnsiTheme="minorHAnsi" w:cstheme="minorHAnsi"/>
        </w:rPr>
        <w:t>Fujitsu</w:t>
      </w:r>
      <w:r w:rsidRPr="007555F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obejmujący</w:t>
      </w:r>
      <w:r w:rsidR="00E40629">
        <w:rPr>
          <w:rFonts w:asciiTheme="minorHAnsi" w:hAnsiTheme="minorHAnsi" w:cstheme="minorHAnsi"/>
        </w:rPr>
        <w:t>:</w:t>
      </w:r>
    </w:p>
    <w:p w14:paraId="2E59A51B" w14:textId="29889ED0" w:rsidR="00EE27E4" w:rsidRPr="001F7F75" w:rsidRDefault="00AD7932" w:rsidP="00163467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usuwanie A</w:t>
      </w:r>
      <w:r w:rsidR="00FA5BE9">
        <w:rPr>
          <w:rFonts w:asciiTheme="minorHAnsi" w:hAnsiTheme="minorHAnsi" w:cstheme="minorHAnsi"/>
        </w:rPr>
        <w:t xml:space="preserve">warii i rozwiązanie problemów ze sprzętem </w:t>
      </w:r>
      <w:r w:rsidR="00FA5BE9" w:rsidRPr="007555F8">
        <w:rPr>
          <w:rFonts w:asciiTheme="minorHAnsi" w:hAnsiTheme="minorHAnsi" w:cstheme="minorHAnsi"/>
        </w:rPr>
        <w:t>wskazany</w:t>
      </w:r>
      <w:r w:rsidR="00FA5BE9">
        <w:rPr>
          <w:rFonts w:asciiTheme="minorHAnsi" w:hAnsiTheme="minorHAnsi" w:cstheme="minorHAnsi"/>
        </w:rPr>
        <w:t>m</w:t>
      </w:r>
      <w:r w:rsidR="00FA5BE9" w:rsidRPr="007555F8">
        <w:rPr>
          <w:rFonts w:asciiTheme="minorHAnsi" w:hAnsiTheme="minorHAnsi" w:cstheme="minorHAnsi"/>
        </w:rPr>
        <w:t xml:space="preserve"> w tabeli </w:t>
      </w:r>
      <w:r w:rsidR="00FA5BE9">
        <w:rPr>
          <w:rFonts w:asciiTheme="minorHAnsi" w:hAnsiTheme="minorHAnsi" w:cstheme="minorHAnsi"/>
        </w:rPr>
        <w:t>2.</w:t>
      </w:r>
    </w:p>
    <w:p w14:paraId="412D379B" w14:textId="076C3383" w:rsidR="0005069D" w:rsidRDefault="00452D6A" w:rsidP="00163467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</w:rPr>
      </w:pPr>
      <w:r w:rsidRPr="00452D6A">
        <w:rPr>
          <w:rFonts w:asciiTheme="minorHAnsi" w:hAnsiTheme="minorHAnsi" w:cstheme="minorHAnsi"/>
        </w:rPr>
        <w:t>cenę części oraz robocizny</w:t>
      </w:r>
      <w:r w:rsidR="00A135FA">
        <w:rPr>
          <w:rFonts w:asciiTheme="minorHAnsi" w:hAnsiTheme="minorHAnsi" w:cstheme="minorHAnsi"/>
        </w:rPr>
        <w:t>. W</w:t>
      </w:r>
      <w:r w:rsidRPr="00452D6A">
        <w:rPr>
          <w:rFonts w:asciiTheme="minorHAnsi" w:hAnsiTheme="minorHAnsi" w:cstheme="minorHAnsi"/>
        </w:rPr>
        <w:t>szystkie uszkodzone części wymieniane będą na fabrycznie nowe i posiadać będą gwarancję producenta sprzętu</w:t>
      </w:r>
      <w:r>
        <w:rPr>
          <w:rFonts w:asciiTheme="minorHAnsi" w:hAnsiTheme="minorHAnsi" w:cstheme="minorHAnsi"/>
        </w:rPr>
        <w:t xml:space="preserve"> </w:t>
      </w:r>
      <w:r w:rsidR="0005069D" w:rsidRPr="0067682E">
        <w:rPr>
          <w:rFonts w:asciiTheme="minorHAnsi" w:hAnsiTheme="minorHAnsi" w:cstheme="minorHAnsi"/>
        </w:rPr>
        <w:t>Fujitsu</w:t>
      </w:r>
      <w:r w:rsidR="00A135FA">
        <w:rPr>
          <w:rFonts w:asciiTheme="minorHAnsi" w:hAnsiTheme="minorHAnsi" w:cstheme="minorHAnsi"/>
        </w:rPr>
        <w:t>;</w:t>
      </w:r>
    </w:p>
    <w:p w14:paraId="5447C959" w14:textId="054C46BF" w:rsidR="00821A4E" w:rsidRDefault="00A135FA" w:rsidP="00163467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CD4A7A">
        <w:rPr>
          <w:rFonts w:asciiTheme="minorHAnsi" w:hAnsiTheme="minorHAnsi" w:cstheme="minorHAnsi"/>
        </w:rPr>
        <w:t xml:space="preserve">ymagany poziom </w:t>
      </w:r>
      <w:r>
        <w:rPr>
          <w:rFonts w:asciiTheme="minorHAnsi" w:hAnsiTheme="minorHAnsi" w:cstheme="minorHAnsi"/>
        </w:rPr>
        <w:t xml:space="preserve">usługi </w:t>
      </w:r>
      <w:r w:rsidR="00CD4A7A">
        <w:rPr>
          <w:rFonts w:asciiTheme="minorHAnsi" w:hAnsiTheme="minorHAnsi" w:cstheme="minorHAnsi"/>
        </w:rPr>
        <w:t>wsparcia to 24x7 (dla sprzętu wymienionego w tabeli 2). C</w:t>
      </w:r>
      <w:r w:rsidR="000D501C">
        <w:rPr>
          <w:rFonts w:asciiTheme="minorHAnsi" w:hAnsiTheme="minorHAnsi" w:cstheme="minorHAnsi"/>
        </w:rPr>
        <w:t>zas</w:t>
      </w:r>
      <w:r w:rsidR="00CD4A7A">
        <w:rPr>
          <w:rFonts w:asciiTheme="minorHAnsi" w:hAnsiTheme="minorHAnsi" w:cstheme="minorHAnsi"/>
        </w:rPr>
        <w:t xml:space="preserve"> na</w:t>
      </w:r>
      <w:r w:rsidR="000D501C">
        <w:rPr>
          <w:rFonts w:asciiTheme="minorHAnsi" w:hAnsiTheme="minorHAnsi" w:cstheme="minorHAnsi"/>
        </w:rPr>
        <w:t xml:space="preserve"> </w:t>
      </w:r>
      <w:r w:rsidR="00865CD3">
        <w:rPr>
          <w:rFonts w:asciiTheme="minorHAnsi" w:hAnsiTheme="minorHAnsi" w:cstheme="minorHAnsi"/>
        </w:rPr>
        <w:t>przywr</w:t>
      </w:r>
      <w:r w:rsidR="00CD4A7A">
        <w:rPr>
          <w:rFonts w:asciiTheme="minorHAnsi" w:hAnsiTheme="minorHAnsi" w:cstheme="minorHAnsi"/>
        </w:rPr>
        <w:t>ócenie</w:t>
      </w:r>
      <w:r w:rsidR="00865CD3">
        <w:rPr>
          <w:rFonts w:asciiTheme="minorHAnsi" w:hAnsiTheme="minorHAnsi" w:cstheme="minorHAnsi"/>
        </w:rPr>
        <w:t xml:space="preserve"> sprawności sprzętu </w:t>
      </w:r>
      <w:r w:rsidR="00CD4A7A">
        <w:rPr>
          <w:rFonts w:asciiTheme="minorHAnsi" w:hAnsiTheme="minorHAnsi" w:cstheme="minorHAnsi"/>
        </w:rPr>
        <w:t xml:space="preserve">to </w:t>
      </w:r>
      <w:r w:rsidR="00865CD3">
        <w:rPr>
          <w:rFonts w:asciiTheme="minorHAnsi" w:hAnsiTheme="minorHAnsi" w:cstheme="minorHAnsi"/>
        </w:rPr>
        <w:t>24 godziny</w:t>
      </w:r>
      <w:r w:rsidR="00467E6B">
        <w:rPr>
          <w:rFonts w:asciiTheme="minorHAnsi" w:hAnsiTheme="minorHAnsi" w:cstheme="minorHAnsi"/>
        </w:rPr>
        <w:t xml:space="preserve"> od momentu</w:t>
      </w:r>
      <w:r w:rsidR="00EC7438">
        <w:rPr>
          <w:rFonts w:asciiTheme="minorHAnsi" w:hAnsiTheme="minorHAnsi" w:cstheme="minorHAnsi"/>
        </w:rPr>
        <w:t xml:space="preserve"> potwierdzenia</w:t>
      </w:r>
      <w:r w:rsidR="00467E6B">
        <w:rPr>
          <w:rFonts w:asciiTheme="minorHAnsi" w:hAnsiTheme="minorHAnsi" w:cstheme="minorHAnsi"/>
        </w:rPr>
        <w:t xml:space="preserve"> przyjęcia zgłoszenia</w:t>
      </w:r>
      <w:r>
        <w:rPr>
          <w:rFonts w:asciiTheme="minorHAnsi" w:hAnsiTheme="minorHAnsi" w:cstheme="minorHAnsi"/>
        </w:rPr>
        <w:t>;</w:t>
      </w:r>
    </w:p>
    <w:p w14:paraId="5EB2C1D0" w14:textId="2AFDEEBB" w:rsidR="00EC7438" w:rsidRPr="0067682E" w:rsidRDefault="00EC7438" w:rsidP="00163467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potwierdzenie przyjęcia zgłoszenia zostanie wysłane do Zamawiającego w ciągu 4 godzin od </w:t>
      </w:r>
      <w:r>
        <w:rPr>
          <w:rFonts w:asciiTheme="minorHAnsi" w:hAnsiTheme="minorHAnsi" w:cstheme="minorHAnsi"/>
        </w:rPr>
        <w:t>zgłoszenia;</w:t>
      </w:r>
    </w:p>
    <w:p w14:paraId="0A078B14" w14:textId="504954CC" w:rsidR="00FA356A" w:rsidRDefault="00A135FA" w:rsidP="00163467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FA356A" w:rsidRPr="0067682E">
        <w:rPr>
          <w:rFonts w:asciiTheme="minorHAnsi" w:hAnsiTheme="minorHAnsi" w:cstheme="minorHAnsi"/>
        </w:rPr>
        <w:t xml:space="preserve">rzyjmowanie zgłoszeń </w:t>
      </w:r>
      <w:r w:rsidR="00543A91">
        <w:rPr>
          <w:rFonts w:asciiTheme="minorHAnsi" w:hAnsiTheme="minorHAnsi" w:cstheme="minorHAnsi"/>
        </w:rPr>
        <w:t xml:space="preserve">serwisowych </w:t>
      </w:r>
      <w:r w:rsidR="00FA356A" w:rsidRPr="0067682E">
        <w:rPr>
          <w:rFonts w:asciiTheme="minorHAnsi" w:hAnsiTheme="minorHAnsi" w:cstheme="minorHAnsi"/>
        </w:rPr>
        <w:t>przez 24 godziny na dobę, 7 dni w tygodniu mailowo za potwierdzeniem odbioru lub przez system zgłoszeniowy (formularz zgłoszeniowy na stronie WWW</w:t>
      </w:r>
      <w:r w:rsidR="00CD4A7A">
        <w:rPr>
          <w:rFonts w:asciiTheme="minorHAnsi" w:hAnsiTheme="minorHAnsi" w:cstheme="minorHAnsi"/>
        </w:rPr>
        <w:t xml:space="preserve"> producenta</w:t>
      </w:r>
      <w:r w:rsidR="00FA356A" w:rsidRPr="0067682E">
        <w:rPr>
          <w:rFonts w:asciiTheme="minorHAnsi" w:hAnsiTheme="minorHAnsi" w:cstheme="minorHAnsi"/>
        </w:rPr>
        <w:t xml:space="preserve">), oraz telefonicznie w godzinach pracy Zamawiającego </w:t>
      </w:r>
      <w:r w:rsidR="00CD4A7A" w:rsidRPr="007555F8">
        <w:rPr>
          <w:rFonts w:asciiTheme="minorHAnsi" w:hAnsiTheme="minorHAnsi" w:cstheme="minorHAnsi"/>
        </w:rPr>
        <w:t xml:space="preserve">(8:30-16:30) </w:t>
      </w:r>
      <w:r w:rsidR="00FA356A" w:rsidRPr="0067682E">
        <w:rPr>
          <w:rFonts w:asciiTheme="minorHAnsi" w:hAnsiTheme="minorHAnsi" w:cstheme="minorHAnsi"/>
        </w:rPr>
        <w:t>na adres mailowy i telefon udostępniony przez Wykonawcę</w:t>
      </w:r>
      <w:r>
        <w:rPr>
          <w:rFonts w:asciiTheme="minorHAnsi" w:hAnsiTheme="minorHAnsi" w:cstheme="minorHAnsi"/>
        </w:rPr>
        <w:t>;</w:t>
      </w:r>
    </w:p>
    <w:p w14:paraId="40318F5B" w14:textId="047F9436" w:rsidR="00A135FA" w:rsidRPr="00AD2F8B" w:rsidRDefault="00A135FA" w:rsidP="00AD2F8B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usługi wsparcia będą świadczone </w:t>
      </w:r>
      <w:r w:rsidRPr="0067682E">
        <w:rPr>
          <w:rFonts w:asciiTheme="minorHAnsi" w:hAnsiTheme="minorHAnsi" w:cstheme="minorHAnsi"/>
        </w:rPr>
        <w:t>w miejscu</w:t>
      </w:r>
      <w:r w:rsidR="00F31446">
        <w:rPr>
          <w:rFonts w:asciiTheme="minorHAnsi" w:hAnsiTheme="minorHAnsi" w:cstheme="minorHAnsi"/>
        </w:rPr>
        <w:t xml:space="preserve"> </w:t>
      </w:r>
      <w:r w:rsidRPr="0067682E">
        <w:rPr>
          <w:rFonts w:asciiTheme="minorHAnsi" w:hAnsiTheme="minorHAnsi" w:cstheme="minorHAnsi"/>
        </w:rPr>
        <w:t>instalacji sprzętu</w:t>
      </w:r>
      <w:r w:rsidR="00F31446">
        <w:rPr>
          <w:rFonts w:asciiTheme="minorHAnsi" w:hAnsiTheme="minorHAnsi" w:cstheme="minorHAnsi"/>
        </w:rPr>
        <w:t xml:space="preserve"> (na terenie województwa mazowieckiego)</w:t>
      </w:r>
      <w:r w:rsidRPr="0067682E">
        <w:rPr>
          <w:rFonts w:asciiTheme="minorHAnsi" w:hAnsiTheme="minorHAnsi" w:cstheme="minorHAnsi"/>
        </w:rPr>
        <w:t>.</w:t>
      </w:r>
    </w:p>
    <w:p w14:paraId="62DF29D9" w14:textId="01A97DE4" w:rsidR="0005069D" w:rsidRDefault="00125BD9" w:rsidP="0067682E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</w:rPr>
      </w:pPr>
      <w:r w:rsidRPr="0067682E">
        <w:rPr>
          <w:rFonts w:asciiTheme="minorHAnsi" w:hAnsiTheme="minorHAnsi" w:cstheme="minorHAnsi"/>
        </w:rPr>
        <w:t>W przypadku naprawy u</w:t>
      </w:r>
      <w:r w:rsidR="0005069D" w:rsidRPr="0067682E">
        <w:rPr>
          <w:rFonts w:asciiTheme="minorHAnsi" w:hAnsiTheme="minorHAnsi" w:cstheme="minorHAnsi"/>
        </w:rPr>
        <w:t>szkodzone dyski twarde (dla serwerów i macierzy dyskowych) pozostają u Zamawiającego.</w:t>
      </w:r>
    </w:p>
    <w:p w14:paraId="55617673" w14:textId="6F121FD6" w:rsidR="00210F32" w:rsidRPr="001F7F75" w:rsidRDefault="00210F32" w:rsidP="00210F32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</w:rPr>
      </w:pPr>
      <w:r w:rsidRPr="001F7F75">
        <w:rPr>
          <w:rFonts w:asciiTheme="minorHAnsi" w:hAnsiTheme="minorHAnsi" w:cstheme="minorHAnsi"/>
        </w:rPr>
        <w:t>Słownik:</w:t>
      </w:r>
    </w:p>
    <w:p w14:paraId="170A07ED" w14:textId="08827803" w:rsidR="00210F32" w:rsidRPr="00AD2F8B" w:rsidRDefault="00210F32" w:rsidP="00210F32">
      <w:pPr>
        <w:pStyle w:val="Akapitzlist"/>
        <w:numPr>
          <w:ilvl w:val="1"/>
          <w:numId w:val="4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Awaria – stan niesprawności sprzętu </w:t>
      </w:r>
      <w:r>
        <w:rPr>
          <w:rFonts w:asciiTheme="minorHAnsi" w:hAnsiTheme="minorHAnsi" w:cstheme="minorHAnsi"/>
        </w:rPr>
        <w:t>wymienionego w tabeli nr 2 polegający na tym, że Sprzęt albo jakakolwiek jego część składowa nie funkcjonuje poprawnie</w:t>
      </w:r>
      <w:r w:rsidR="0068062A">
        <w:rPr>
          <w:rFonts w:asciiTheme="minorHAnsi" w:hAnsiTheme="minorHAnsi" w:cstheme="minorHAnsi"/>
        </w:rPr>
        <w:t>;</w:t>
      </w:r>
    </w:p>
    <w:p w14:paraId="420AAFC4" w14:textId="2847006F" w:rsidR="00F01CD9" w:rsidRPr="00AD2F8B" w:rsidRDefault="00F01CD9" w:rsidP="00AD2F8B">
      <w:pPr>
        <w:pStyle w:val="Akapitzlist"/>
        <w:numPr>
          <w:ilvl w:val="1"/>
          <w:numId w:val="4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Przywrócenie sprawności sprzętu – przywrócenie sprawności operacyjnej sprzętu zdiagnozowanego uprzednio jako uszkodzony.</w:t>
      </w:r>
    </w:p>
    <w:p w14:paraId="31FA992C" w14:textId="2886EE39" w:rsidR="009316BC" w:rsidRPr="00215B4F" w:rsidRDefault="007724B1" w:rsidP="00AD2F8B">
      <w:pPr>
        <w:pStyle w:val="Akapitzlist"/>
        <w:rPr>
          <w:rFonts w:asciiTheme="minorHAnsi" w:hAnsiTheme="minorHAnsi" w:cstheme="minorHAnsi"/>
          <w:b/>
        </w:rPr>
      </w:pPr>
      <w:r w:rsidRPr="00215B4F">
        <w:rPr>
          <w:rFonts w:asciiTheme="minorHAnsi" w:hAnsiTheme="minorHAnsi" w:cstheme="minorHAnsi"/>
          <w:b/>
        </w:rPr>
        <w:t xml:space="preserve">Tabela nr </w:t>
      </w:r>
      <w:r w:rsidR="005C1753" w:rsidRPr="00215B4F">
        <w:rPr>
          <w:rFonts w:asciiTheme="minorHAnsi" w:hAnsiTheme="minorHAnsi" w:cstheme="minorHAnsi"/>
          <w:b/>
        </w:rPr>
        <w:t>2</w:t>
      </w:r>
    </w:p>
    <w:tbl>
      <w:tblPr>
        <w:tblW w:w="8920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283"/>
        <w:gridCol w:w="1492"/>
        <w:gridCol w:w="1604"/>
        <w:gridCol w:w="1974"/>
      </w:tblGrid>
      <w:tr w:rsidR="00F0133D" w:rsidRPr="00C02FE6" w14:paraId="0FD243DA" w14:textId="77777777" w:rsidTr="001F7F75">
        <w:trPr>
          <w:trHeight w:val="600"/>
        </w:trPr>
        <w:tc>
          <w:tcPr>
            <w:tcW w:w="567" w:type="dxa"/>
            <w:tcBorders>
              <w:top w:val="nil"/>
              <w:left w:val="single" w:sz="8" w:space="0" w:color="23525E"/>
              <w:bottom w:val="nil"/>
              <w:right w:val="single" w:sz="8" w:space="0" w:color="FFFFFF"/>
            </w:tcBorders>
            <w:shd w:val="clear" w:color="000000" w:fill="23525E"/>
            <w:vAlign w:val="center"/>
            <w:hideMark/>
          </w:tcPr>
          <w:p w14:paraId="75D2FC55" w14:textId="77777777" w:rsidR="00F0133D" w:rsidRPr="00215B4F" w:rsidRDefault="00F0133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Lp.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23525E"/>
            <w:vAlign w:val="center"/>
            <w:hideMark/>
          </w:tcPr>
          <w:p w14:paraId="3A27306E" w14:textId="77777777" w:rsidR="00F0133D" w:rsidRPr="00215B4F" w:rsidRDefault="00F0133D" w:rsidP="0037145C">
            <w:pPr>
              <w:ind w:left="423" w:firstLineChars="100" w:firstLine="220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Opis urządzenia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387182"/>
            <w:vAlign w:val="center"/>
            <w:hideMark/>
          </w:tcPr>
          <w:p w14:paraId="0C79C701" w14:textId="77777777" w:rsidR="00F0133D" w:rsidRPr="00215B4F" w:rsidRDefault="00F0133D" w:rsidP="001F7F75">
            <w:pPr>
              <w:ind w:left="423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Numer seryjny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387182"/>
            <w:vAlign w:val="center"/>
            <w:hideMark/>
          </w:tcPr>
          <w:p w14:paraId="36D41913" w14:textId="77777777" w:rsidR="00F0133D" w:rsidRPr="00215B4F" w:rsidRDefault="00F0133D" w:rsidP="001F7F75">
            <w:pPr>
              <w:ind w:left="423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Typ Gwarancji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387182"/>
            <w:vAlign w:val="center"/>
          </w:tcPr>
          <w:p w14:paraId="01D2D216" w14:textId="52C5DB6A" w:rsidR="00F0133D" w:rsidRPr="00215B4F" w:rsidRDefault="00F74013" w:rsidP="001F7F75">
            <w:pPr>
              <w:ind w:left="423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Gwarancja aktywna do dnia</w:t>
            </w:r>
          </w:p>
        </w:tc>
      </w:tr>
      <w:tr w:rsidR="00F0133D" w:rsidRPr="00C02FE6" w14:paraId="6CF0EB97" w14:textId="77777777" w:rsidTr="001F7F75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2BCB4" w14:textId="5B6DCFD4" w:rsidR="00F0133D" w:rsidRPr="00215B4F" w:rsidRDefault="00B863F2" w:rsidP="00CD081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E0FF2" w14:textId="77777777" w:rsidR="00F0133D" w:rsidRPr="00215B4F" w:rsidRDefault="00F0133D" w:rsidP="00CD08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Fujitsu ET DX8090 S2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6867D" w14:textId="77777777" w:rsidR="00F0133D" w:rsidRPr="00215B4F" w:rsidRDefault="00F0133D" w:rsidP="00CD08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4511241540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3F80" w14:textId="77777777" w:rsidR="00F0133D" w:rsidRPr="00215B4F" w:rsidRDefault="00F0133D" w:rsidP="00CD08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B0663" w14:textId="7EE20E43" w:rsidR="00F0133D" w:rsidRPr="000B5326" w:rsidRDefault="006965A2" w:rsidP="00CD08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03</w:t>
            </w:r>
            <w:r w:rsidR="000B5326" w:rsidRPr="001F7F75">
              <w:rPr>
                <w:rFonts w:asciiTheme="minorHAnsi" w:hAnsiTheme="minorHAnsi" w:cstheme="minorHAnsi"/>
                <w:sz w:val="22"/>
                <w:szCs w:val="22"/>
              </w:rPr>
              <w:t>.12.2019</w:t>
            </w:r>
          </w:p>
        </w:tc>
      </w:tr>
      <w:tr w:rsidR="006965A2" w:rsidRPr="00C02FE6" w14:paraId="5D57767C" w14:textId="77777777" w:rsidTr="001F7F7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AE1B6" w14:textId="6A8D5A6E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1E5A5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Półka do Fujitsu ET DX8090 S2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E5BF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4551228092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C581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295BF" w14:textId="414A0C63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79282E3B" w14:textId="77777777" w:rsidTr="001F7F7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9526D" w14:textId="7B99C13A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C2892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Półka do Fujitsu ET DX8090 S2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D1E03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4551228087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430B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9AA54" w14:textId="50CA091B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6C1C7201" w14:textId="77777777" w:rsidTr="001F7F7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85D9" w14:textId="3543C9E8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58569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Półka do Fujitsu ET DX8090 S2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BF419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4551432142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2C96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B5799" w14:textId="71CC3429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0ACD1388" w14:textId="77777777" w:rsidTr="001F7F7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E8002" w14:textId="5F956345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19914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Półka do Fujitsu ET DX8090 S2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A719F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4551530045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ED67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16002" w14:textId="41FA038D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4624F0EF" w14:textId="77777777" w:rsidTr="001F7F7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E5103" w14:textId="1B36F1C0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6C5B2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Fujitsu RX2540 M1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AFCD5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YLVT004373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2F94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7FD16" w14:textId="2F671F66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3CD00D6B" w14:textId="77777777" w:rsidTr="001F7F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BE6A8" w14:textId="62A7A8A4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C68BD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Fujitsu RX2540 M1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AECDB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YLVT004374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715D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2D486" w14:textId="222C6A77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26603EB0" w14:textId="77777777" w:rsidTr="001F7F7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F9B90" w14:textId="1D7B29D2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FA70C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Fujitsu RX2540 M1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58FE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YLVT004372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D5C0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6F98D" w14:textId="1CFD2BFA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5B129A73" w14:textId="77777777" w:rsidTr="001F7F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19CB6" w14:textId="32118691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9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5DA7E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Fujitsu FC Switch B300 16P FC8G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EE97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ALJ1944H0B1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D006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66BA" w14:textId="378CDA02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22E4C51B" w14:textId="77777777" w:rsidTr="001F7F7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C2669" w14:textId="50B4E681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10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A74EC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Fujitsu FC Switch B300 16P FC8G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2F11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ALJ1944H0AH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74E4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73C" w14:textId="31943D71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6443A15D" w14:textId="77777777" w:rsidTr="001F7F7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A5D66" w14:textId="465FEA93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11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DDB8F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Fujitsu FC Switch B300 16P FC8G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DE0E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ALJ1917L06J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A882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2DF" w14:textId="1F05F32A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  <w:tr w:rsidR="006965A2" w:rsidRPr="00C02FE6" w14:paraId="792B1FBB" w14:textId="77777777" w:rsidTr="001F7F7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24A26" w14:textId="4B6C50DE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5B4F">
              <w:rPr>
                <w:rFonts w:asciiTheme="minorHAnsi" w:hAnsiTheme="minorHAnsi" w:cstheme="minorHAnsi"/>
                <w:bCs/>
                <w:sz w:val="20"/>
                <w:szCs w:val="20"/>
              </w:rPr>
              <w:t>12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353B8" w14:textId="77777777" w:rsidR="006965A2" w:rsidRPr="00215B4F" w:rsidRDefault="006965A2" w:rsidP="006965A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Fujitsu FC Switch B300 16P FC8G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915C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ALJ1917L06H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5641" w14:textId="77777777" w:rsidR="006965A2" w:rsidRPr="00215B4F" w:rsidRDefault="006965A2" w:rsidP="006965A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B4F">
              <w:rPr>
                <w:rFonts w:asciiTheme="minorHAnsi" w:hAnsiTheme="minorHAnsi" w:cstheme="minorHAnsi"/>
                <w:sz w:val="22"/>
                <w:szCs w:val="22"/>
              </w:rPr>
              <w:t>Producencka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1AB" w14:textId="424E674D" w:rsidR="006965A2" w:rsidRPr="001F7F75" w:rsidRDefault="006965A2" w:rsidP="006965A2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4165F2">
              <w:rPr>
                <w:rFonts w:asciiTheme="minorHAnsi" w:hAnsiTheme="minorHAnsi" w:cstheme="minorHAnsi"/>
                <w:sz w:val="22"/>
                <w:szCs w:val="22"/>
              </w:rPr>
              <w:t>03.12.2019</w:t>
            </w:r>
          </w:p>
        </w:tc>
      </w:tr>
    </w:tbl>
    <w:p w14:paraId="52B45B25" w14:textId="77777777" w:rsidR="000D5D64" w:rsidRPr="00215B4F" w:rsidRDefault="000D5D64" w:rsidP="00D26FC7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0D5D64" w:rsidRPr="00215B4F" w:rsidSect="009C15DD">
      <w:headerReference w:type="default" r:id="rId8"/>
      <w:footerReference w:type="default" r:id="rId9"/>
      <w:pgSz w:w="11906" w:h="16838"/>
      <w:pgMar w:top="568" w:right="1417" w:bottom="1560" w:left="1417" w:header="142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E3BEC2" w16cid:durableId="2120D471"/>
  <w16cid:commentId w16cid:paraId="1AC4A41A" w16cid:durableId="2120D472"/>
  <w16cid:commentId w16cid:paraId="7042BBD1" w16cid:durableId="211CE804"/>
  <w16cid:commentId w16cid:paraId="228250A9" w16cid:durableId="2120D4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671CE" w14:textId="77777777" w:rsidR="00FA64C7" w:rsidRDefault="00FA64C7" w:rsidP="007657B4">
      <w:r>
        <w:separator/>
      </w:r>
    </w:p>
  </w:endnote>
  <w:endnote w:type="continuationSeparator" w:id="0">
    <w:p w14:paraId="6467C6B9" w14:textId="77777777" w:rsidR="00FA64C7" w:rsidRDefault="00FA64C7" w:rsidP="0076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053757"/>
      <w:docPartObj>
        <w:docPartGallery w:val="Page Numbers (Bottom of Page)"/>
        <w:docPartUnique/>
      </w:docPartObj>
    </w:sdtPr>
    <w:sdtEndPr/>
    <w:sdtContent>
      <w:p w14:paraId="5B424064" w14:textId="094B0483" w:rsidR="000B5326" w:rsidRDefault="000B532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21B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7AD339E" w14:textId="77777777" w:rsidR="000B5326" w:rsidRDefault="000B53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5DB20" w14:textId="77777777" w:rsidR="00FA64C7" w:rsidRDefault="00FA64C7" w:rsidP="007657B4">
      <w:r>
        <w:separator/>
      </w:r>
    </w:p>
  </w:footnote>
  <w:footnote w:type="continuationSeparator" w:id="0">
    <w:p w14:paraId="5F54D67C" w14:textId="77777777" w:rsidR="00FA64C7" w:rsidRDefault="00FA64C7" w:rsidP="00765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A1F94" w14:textId="77777777" w:rsidR="000B5326" w:rsidRPr="007862FB" w:rsidRDefault="000B5326" w:rsidP="007862FB">
    <w:pPr>
      <w:tabs>
        <w:tab w:val="center" w:pos="4536"/>
        <w:tab w:val="right" w:pos="9072"/>
      </w:tabs>
    </w:pPr>
    <w:r w:rsidRPr="0051558C">
      <w:rPr>
        <w:b/>
        <w:i/>
        <w:noProof/>
      </w:rPr>
      <w:drawing>
        <wp:inline distT="0" distB="0" distL="0" distR="0" wp14:anchorId="5F786220" wp14:editId="285954D2">
          <wp:extent cx="1838325" cy="1143000"/>
          <wp:effectExtent l="0" t="0" r="9525" b="0"/>
          <wp:docPr id="21" name="Obraz 21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DA5A7D" w14:textId="77777777" w:rsidR="000B5326" w:rsidRDefault="000B53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935"/>
    <w:multiLevelType w:val="hybridMultilevel"/>
    <w:tmpl w:val="D054BA94"/>
    <w:lvl w:ilvl="0" w:tplc="72D6ED18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2216E"/>
    <w:multiLevelType w:val="hybridMultilevel"/>
    <w:tmpl w:val="FA2E84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02E5"/>
    <w:multiLevelType w:val="hybridMultilevel"/>
    <w:tmpl w:val="8592AC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C6EFF"/>
    <w:multiLevelType w:val="hybridMultilevel"/>
    <w:tmpl w:val="FC9A64BA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00A12B3"/>
    <w:multiLevelType w:val="hybridMultilevel"/>
    <w:tmpl w:val="0D4C64D6"/>
    <w:lvl w:ilvl="0" w:tplc="40347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56D7F"/>
    <w:multiLevelType w:val="hybridMultilevel"/>
    <w:tmpl w:val="9A0C63D6"/>
    <w:lvl w:ilvl="0" w:tplc="973A28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61165"/>
    <w:multiLevelType w:val="hybridMultilevel"/>
    <w:tmpl w:val="F294D37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8D31CD"/>
    <w:multiLevelType w:val="hybridMultilevel"/>
    <w:tmpl w:val="F49CA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38D2"/>
    <w:multiLevelType w:val="hybridMultilevel"/>
    <w:tmpl w:val="ABE87D30"/>
    <w:lvl w:ilvl="0" w:tplc="B8AE721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A5409"/>
    <w:multiLevelType w:val="hybridMultilevel"/>
    <w:tmpl w:val="C7E421C6"/>
    <w:lvl w:ilvl="0" w:tplc="0B729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E0D289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BF6376E">
      <w:start w:val="10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E85BAD"/>
    <w:multiLevelType w:val="hybridMultilevel"/>
    <w:tmpl w:val="D92C1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A77E7"/>
    <w:multiLevelType w:val="hybridMultilevel"/>
    <w:tmpl w:val="51A81F4A"/>
    <w:lvl w:ilvl="0" w:tplc="AC46649C">
      <w:start w:val="1"/>
      <w:numFmt w:val="decimal"/>
      <w:lvlText w:val="%1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 w15:restartNumberingAfterBreak="0">
    <w:nsid w:val="2ACA380D"/>
    <w:multiLevelType w:val="hybridMultilevel"/>
    <w:tmpl w:val="0C3A698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B993A58"/>
    <w:multiLevelType w:val="hybridMultilevel"/>
    <w:tmpl w:val="573042E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0F2A1E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D5442"/>
    <w:multiLevelType w:val="hybridMultilevel"/>
    <w:tmpl w:val="738C252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43923EE"/>
    <w:multiLevelType w:val="hybridMultilevel"/>
    <w:tmpl w:val="36DE3886"/>
    <w:lvl w:ilvl="0" w:tplc="BBBE15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A08D8"/>
    <w:multiLevelType w:val="hybridMultilevel"/>
    <w:tmpl w:val="C7E421C6"/>
    <w:lvl w:ilvl="0" w:tplc="0B729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E0D289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BF6376E">
      <w:start w:val="10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761B02"/>
    <w:multiLevelType w:val="hybridMultilevel"/>
    <w:tmpl w:val="D92C1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53C3A"/>
    <w:multiLevelType w:val="hybridMultilevel"/>
    <w:tmpl w:val="78526E40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6DA0140"/>
    <w:multiLevelType w:val="hybridMultilevel"/>
    <w:tmpl w:val="FA2E84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83A53"/>
    <w:multiLevelType w:val="hybridMultilevel"/>
    <w:tmpl w:val="7F102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55355"/>
    <w:multiLevelType w:val="hybridMultilevel"/>
    <w:tmpl w:val="CEBEE1D0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2D6ED18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2755F7"/>
    <w:multiLevelType w:val="hybridMultilevel"/>
    <w:tmpl w:val="3156094A"/>
    <w:lvl w:ilvl="0" w:tplc="1A0A5E4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3C623E88"/>
    <w:multiLevelType w:val="hybridMultilevel"/>
    <w:tmpl w:val="6818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0CD39DD"/>
    <w:multiLevelType w:val="hybridMultilevel"/>
    <w:tmpl w:val="3B5E0334"/>
    <w:lvl w:ilvl="0" w:tplc="041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5" w15:restartNumberingAfterBreak="0">
    <w:nsid w:val="433D3217"/>
    <w:multiLevelType w:val="hybridMultilevel"/>
    <w:tmpl w:val="36DE3886"/>
    <w:lvl w:ilvl="0" w:tplc="BBBE15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F3411"/>
    <w:multiLevelType w:val="hybridMultilevel"/>
    <w:tmpl w:val="4C26B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22CAA"/>
    <w:multiLevelType w:val="hybridMultilevel"/>
    <w:tmpl w:val="4AE6E0CE"/>
    <w:lvl w:ilvl="0" w:tplc="E7D69B8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587963CB"/>
    <w:multiLevelType w:val="hybridMultilevel"/>
    <w:tmpl w:val="923EB8E0"/>
    <w:lvl w:ilvl="0" w:tplc="E8DE2A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A941887"/>
    <w:multiLevelType w:val="hybridMultilevel"/>
    <w:tmpl w:val="6A664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CC5DD6"/>
    <w:multiLevelType w:val="hybridMultilevel"/>
    <w:tmpl w:val="36DE3886"/>
    <w:lvl w:ilvl="0" w:tplc="BBBE15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F78D8"/>
    <w:multiLevelType w:val="hybridMultilevel"/>
    <w:tmpl w:val="9DFEAA9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64BD69C4"/>
    <w:multiLevelType w:val="hybridMultilevel"/>
    <w:tmpl w:val="EB104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741FD"/>
    <w:multiLevelType w:val="hybridMultilevel"/>
    <w:tmpl w:val="94B09E66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81A775A"/>
    <w:multiLevelType w:val="hybridMultilevel"/>
    <w:tmpl w:val="03CC165A"/>
    <w:lvl w:ilvl="0" w:tplc="73144BD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0C4560"/>
    <w:multiLevelType w:val="hybridMultilevel"/>
    <w:tmpl w:val="9B5823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4A7AA2"/>
    <w:multiLevelType w:val="hybridMultilevel"/>
    <w:tmpl w:val="36DE3886"/>
    <w:lvl w:ilvl="0" w:tplc="BBBE15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96D44"/>
    <w:multiLevelType w:val="hybridMultilevel"/>
    <w:tmpl w:val="97E25BD4"/>
    <w:lvl w:ilvl="0" w:tplc="2368A5B4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38" w15:restartNumberingAfterBreak="0">
    <w:nsid w:val="7870389C"/>
    <w:multiLevelType w:val="hybridMultilevel"/>
    <w:tmpl w:val="DA0A5D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B082852"/>
    <w:multiLevelType w:val="hybridMultilevel"/>
    <w:tmpl w:val="DA4638D2"/>
    <w:lvl w:ilvl="0" w:tplc="41E2DC78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B4717A1"/>
    <w:multiLevelType w:val="hybridMultilevel"/>
    <w:tmpl w:val="727EE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D87593"/>
    <w:multiLevelType w:val="hybridMultilevel"/>
    <w:tmpl w:val="A88A5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06935"/>
    <w:multiLevelType w:val="hybridMultilevel"/>
    <w:tmpl w:val="B7CA36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3"/>
  </w:num>
  <w:num w:numId="3">
    <w:abstractNumId w:val="28"/>
  </w:num>
  <w:num w:numId="4">
    <w:abstractNumId w:val="11"/>
  </w:num>
  <w:num w:numId="5">
    <w:abstractNumId w:val="16"/>
  </w:num>
  <w:num w:numId="6">
    <w:abstractNumId w:val="7"/>
  </w:num>
  <w:num w:numId="7">
    <w:abstractNumId w:val="25"/>
  </w:num>
  <w:num w:numId="8">
    <w:abstractNumId w:val="40"/>
  </w:num>
  <w:num w:numId="9">
    <w:abstractNumId w:val="4"/>
  </w:num>
  <w:num w:numId="10">
    <w:abstractNumId w:val="4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4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6"/>
  </w:num>
  <w:num w:numId="17">
    <w:abstractNumId w:val="31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"/>
  </w:num>
  <w:num w:numId="23">
    <w:abstractNumId w:val="42"/>
  </w:num>
  <w:num w:numId="24">
    <w:abstractNumId w:val="1"/>
  </w:num>
  <w:num w:numId="25">
    <w:abstractNumId w:val="20"/>
  </w:num>
  <w:num w:numId="26">
    <w:abstractNumId w:val="19"/>
  </w:num>
  <w:num w:numId="27">
    <w:abstractNumId w:val="32"/>
  </w:num>
  <w:num w:numId="28">
    <w:abstractNumId w:val="30"/>
  </w:num>
  <w:num w:numId="29">
    <w:abstractNumId w:val="15"/>
  </w:num>
  <w:num w:numId="30">
    <w:abstractNumId w:val="36"/>
  </w:num>
  <w:num w:numId="31">
    <w:abstractNumId w:val="34"/>
  </w:num>
  <w:num w:numId="32">
    <w:abstractNumId w:val="6"/>
  </w:num>
  <w:num w:numId="33">
    <w:abstractNumId w:val="29"/>
  </w:num>
  <w:num w:numId="34">
    <w:abstractNumId w:val="8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38"/>
  </w:num>
  <w:num w:numId="38">
    <w:abstractNumId w:val="22"/>
  </w:num>
  <w:num w:numId="39">
    <w:abstractNumId w:val="13"/>
  </w:num>
  <w:num w:numId="40">
    <w:abstractNumId w:val="21"/>
  </w:num>
  <w:num w:numId="41">
    <w:abstractNumId w:val="17"/>
  </w:num>
  <w:num w:numId="42">
    <w:abstractNumId w:val="39"/>
  </w:num>
  <w:num w:numId="43">
    <w:abstractNumId w:val="5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06"/>
    <w:rsid w:val="00006B95"/>
    <w:rsid w:val="00006DD9"/>
    <w:rsid w:val="00013EB8"/>
    <w:rsid w:val="000213E0"/>
    <w:rsid w:val="00023B31"/>
    <w:rsid w:val="00025D20"/>
    <w:rsid w:val="00031D1E"/>
    <w:rsid w:val="0003576A"/>
    <w:rsid w:val="00037081"/>
    <w:rsid w:val="000408C5"/>
    <w:rsid w:val="00041976"/>
    <w:rsid w:val="000442CF"/>
    <w:rsid w:val="0005069D"/>
    <w:rsid w:val="000537CD"/>
    <w:rsid w:val="000562A0"/>
    <w:rsid w:val="00060BAF"/>
    <w:rsid w:val="000612A4"/>
    <w:rsid w:val="00065E43"/>
    <w:rsid w:val="00065FC1"/>
    <w:rsid w:val="00067ED8"/>
    <w:rsid w:val="00075F85"/>
    <w:rsid w:val="00087039"/>
    <w:rsid w:val="00090838"/>
    <w:rsid w:val="0009148A"/>
    <w:rsid w:val="00091CAA"/>
    <w:rsid w:val="00092D9C"/>
    <w:rsid w:val="000930E6"/>
    <w:rsid w:val="000970D7"/>
    <w:rsid w:val="000A2B33"/>
    <w:rsid w:val="000B4511"/>
    <w:rsid w:val="000B5326"/>
    <w:rsid w:val="000B58A8"/>
    <w:rsid w:val="000C16CD"/>
    <w:rsid w:val="000C515F"/>
    <w:rsid w:val="000D501C"/>
    <w:rsid w:val="000D5D64"/>
    <w:rsid w:val="000E21BF"/>
    <w:rsid w:val="000E5123"/>
    <w:rsid w:val="000F29F0"/>
    <w:rsid w:val="000F6712"/>
    <w:rsid w:val="00107B40"/>
    <w:rsid w:val="0011100A"/>
    <w:rsid w:val="00111C23"/>
    <w:rsid w:val="00125BD9"/>
    <w:rsid w:val="00135DC0"/>
    <w:rsid w:val="00137F49"/>
    <w:rsid w:val="001511A4"/>
    <w:rsid w:val="001535C4"/>
    <w:rsid w:val="0015386C"/>
    <w:rsid w:val="001565FC"/>
    <w:rsid w:val="00160BBA"/>
    <w:rsid w:val="001627EC"/>
    <w:rsid w:val="00163467"/>
    <w:rsid w:val="00166759"/>
    <w:rsid w:val="00182E2D"/>
    <w:rsid w:val="00195334"/>
    <w:rsid w:val="001B63BD"/>
    <w:rsid w:val="001D43A9"/>
    <w:rsid w:val="001E1E0F"/>
    <w:rsid w:val="001E7748"/>
    <w:rsid w:val="001F14F8"/>
    <w:rsid w:val="001F7F75"/>
    <w:rsid w:val="00205BBF"/>
    <w:rsid w:val="00210F32"/>
    <w:rsid w:val="00215B4F"/>
    <w:rsid w:val="00217FFE"/>
    <w:rsid w:val="002211F2"/>
    <w:rsid w:val="00222039"/>
    <w:rsid w:val="00224E9C"/>
    <w:rsid w:val="00226406"/>
    <w:rsid w:val="00226A75"/>
    <w:rsid w:val="00231A5A"/>
    <w:rsid w:val="00232024"/>
    <w:rsid w:val="00233727"/>
    <w:rsid w:val="002340CD"/>
    <w:rsid w:val="00235AF8"/>
    <w:rsid w:val="00242E1D"/>
    <w:rsid w:val="00247880"/>
    <w:rsid w:val="00252E7C"/>
    <w:rsid w:val="0026411F"/>
    <w:rsid w:val="00273696"/>
    <w:rsid w:val="002773B9"/>
    <w:rsid w:val="00281DEE"/>
    <w:rsid w:val="00282E94"/>
    <w:rsid w:val="00283C0B"/>
    <w:rsid w:val="0028489E"/>
    <w:rsid w:val="00291121"/>
    <w:rsid w:val="002918EC"/>
    <w:rsid w:val="002A1D90"/>
    <w:rsid w:val="002A42CC"/>
    <w:rsid w:val="002A4A03"/>
    <w:rsid w:val="002B141B"/>
    <w:rsid w:val="002B6DFC"/>
    <w:rsid w:val="002C45DF"/>
    <w:rsid w:val="002C6E34"/>
    <w:rsid w:val="002E68D3"/>
    <w:rsid w:val="002E6DEC"/>
    <w:rsid w:val="002F3A9D"/>
    <w:rsid w:val="002F4816"/>
    <w:rsid w:val="002F7652"/>
    <w:rsid w:val="0030332C"/>
    <w:rsid w:val="003034B6"/>
    <w:rsid w:val="00303F6C"/>
    <w:rsid w:val="0030426E"/>
    <w:rsid w:val="00305354"/>
    <w:rsid w:val="00305730"/>
    <w:rsid w:val="00311E4E"/>
    <w:rsid w:val="003146CE"/>
    <w:rsid w:val="00315F99"/>
    <w:rsid w:val="00316B76"/>
    <w:rsid w:val="00316FBF"/>
    <w:rsid w:val="00326290"/>
    <w:rsid w:val="0033604D"/>
    <w:rsid w:val="003508D1"/>
    <w:rsid w:val="00351043"/>
    <w:rsid w:val="003634EE"/>
    <w:rsid w:val="0036386F"/>
    <w:rsid w:val="0037039B"/>
    <w:rsid w:val="00370F3A"/>
    <w:rsid w:val="0037145C"/>
    <w:rsid w:val="00371A3D"/>
    <w:rsid w:val="00373C9E"/>
    <w:rsid w:val="00374A62"/>
    <w:rsid w:val="00381899"/>
    <w:rsid w:val="003913C5"/>
    <w:rsid w:val="00394BED"/>
    <w:rsid w:val="00396470"/>
    <w:rsid w:val="00397C18"/>
    <w:rsid w:val="003A415F"/>
    <w:rsid w:val="003A7A41"/>
    <w:rsid w:val="003C1F95"/>
    <w:rsid w:val="003C3698"/>
    <w:rsid w:val="003E17CF"/>
    <w:rsid w:val="003E287C"/>
    <w:rsid w:val="003E4109"/>
    <w:rsid w:val="00402F11"/>
    <w:rsid w:val="00410E42"/>
    <w:rsid w:val="00415330"/>
    <w:rsid w:val="00425D0F"/>
    <w:rsid w:val="0042721D"/>
    <w:rsid w:val="004322C0"/>
    <w:rsid w:val="004324E3"/>
    <w:rsid w:val="004328CE"/>
    <w:rsid w:val="00432CC1"/>
    <w:rsid w:val="00432DBF"/>
    <w:rsid w:val="004331AB"/>
    <w:rsid w:val="004349B1"/>
    <w:rsid w:val="00443031"/>
    <w:rsid w:val="00451793"/>
    <w:rsid w:val="00452D6A"/>
    <w:rsid w:val="0046039C"/>
    <w:rsid w:val="00462E1D"/>
    <w:rsid w:val="00467E6B"/>
    <w:rsid w:val="004708F8"/>
    <w:rsid w:val="00471A06"/>
    <w:rsid w:val="004762B0"/>
    <w:rsid w:val="00476FDE"/>
    <w:rsid w:val="004808F9"/>
    <w:rsid w:val="004878E0"/>
    <w:rsid w:val="004909CC"/>
    <w:rsid w:val="004963E8"/>
    <w:rsid w:val="004A2CFD"/>
    <w:rsid w:val="004A4081"/>
    <w:rsid w:val="004B04C6"/>
    <w:rsid w:val="004B0764"/>
    <w:rsid w:val="004B1AD6"/>
    <w:rsid w:val="004C01D0"/>
    <w:rsid w:val="004C0395"/>
    <w:rsid w:val="004C4D06"/>
    <w:rsid w:val="004C640B"/>
    <w:rsid w:val="004C7ECA"/>
    <w:rsid w:val="004D492F"/>
    <w:rsid w:val="004E2AB6"/>
    <w:rsid w:val="004E7F63"/>
    <w:rsid w:val="004F1FAB"/>
    <w:rsid w:val="004F32E9"/>
    <w:rsid w:val="004F6EB6"/>
    <w:rsid w:val="004F705D"/>
    <w:rsid w:val="00502039"/>
    <w:rsid w:val="005032B4"/>
    <w:rsid w:val="005073E4"/>
    <w:rsid w:val="00513958"/>
    <w:rsid w:val="0051558C"/>
    <w:rsid w:val="00517898"/>
    <w:rsid w:val="00525995"/>
    <w:rsid w:val="005270F0"/>
    <w:rsid w:val="00531665"/>
    <w:rsid w:val="00537F7C"/>
    <w:rsid w:val="005405A1"/>
    <w:rsid w:val="005420A1"/>
    <w:rsid w:val="00543A91"/>
    <w:rsid w:val="005529E2"/>
    <w:rsid w:val="00553065"/>
    <w:rsid w:val="00560228"/>
    <w:rsid w:val="00560379"/>
    <w:rsid w:val="005606D8"/>
    <w:rsid w:val="0056108F"/>
    <w:rsid w:val="005649D7"/>
    <w:rsid w:val="00572E8C"/>
    <w:rsid w:val="005750DE"/>
    <w:rsid w:val="00576D10"/>
    <w:rsid w:val="00583900"/>
    <w:rsid w:val="005841E2"/>
    <w:rsid w:val="005871D9"/>
    <w:rsid w:val="00594769"/>
    <w:rsid w:val="00597855"/>
    <w:rsid w:val="005A47AB"/>
    <w:rsid w:val="005A78B8"/>
    <w:rsid w:val="005B066E"/>
    <w:rsid w:val="005B58BC"/>
    <w:rsid w:val="005C1753"/>
    <w:rsid w:val="005C4649"/>
    <w:rsid w:val="005C58CE"/>
    <w:rsid w:val="005D7775"/>
    <w:rsid w:val="005E402A"/>
    <w:rsid w:val="005E49F9"/>
    <w:rsid w:val="005E5DE6"/>
    <w:rsid w:val="005F2C23"/>
    <w:rsid w:val="005F56C0"/>
    <w:rsid w:val="00602725"/>
    <w:rsid w:val="00620F9D"/>
    <w:rsid w:val="0062399E"/>
    <w:rsid w:val="00625F39"/>
    <w:rsid w:val="006264F3"/>
    <w:rsid w:val="00626ABC"/>
    <w:rsid w:val="00627FE7"/>
    <w:rsid w:val="006324E0"/>
    <w:rsid w:val="00636F28"/>
    <w:rsid w:val="006463EA"/>
    <w:rsid w:val="00646EF9"/>
    <w:rsid w:val="00653048"/>
    <w:rsid w:val="006540B0"/>
    <w:rsid w:val="00655CA5"/>
    <w:rsid w:val="00655EFA"/>
    <w:rsid w:val="0066480D"/>
    <w:rsid w:val="00666B84"/>
    <w:rsid w:val="0067682E"/>
    <w:rsid w:val="0068062A"/>
    <w:rsid w:val="00683C0A"/>
    <w:rsid w:val="00691AD8"/>
    <w:rsid w:val="0069402D"/>
    <w:rsid w:val="006965A2"/>
    <w:rsid w:val="00697EF7"/>
    <w:rsid w:val="006B132A"/>
    <w:rsid w:val="006B4A31"/>
    <w:rsid w:val="006B64B7"/>
    <w:rsid w:val="006E05A1"/>
    <w:rsid w:val="006E1126"/>
    <w:rsid w:val="006E5BD7"/>
    <w:rsid w:val="006E5C45"/>
    <w:rsid w:val="006F2905"/>
    <w:rsid w:val="006F6BAF"/>
    <w:rsid w:val="007003E8"/>
    <w:rsid w:val="00710830"/>
    <w:rsid w:val="00710B45"/>
    <w:rsid w:val="0072132D"/>
    <w:rsid w:val="00722B5D"/>
    <w:rsid w:val="00726611"/>
    <w:rsid w:val="00733D3F"/>
    <w:rsid w:val="00735CC5"/>
    <w:rsid w:val="00740F0D"/>
    <w:rsid w:val="0074238E"/>
    <w:rsid w:val="0074363D"/>
    <w:rsid w:val="007555F8"/>
    <w:rsid w:val="007657B4"/>
    <w:rsid w:val="00765F72"/>
    <w:rsid w:val="00770D47"/>
    <w:rsid w:val="007724B1"/>
    <w:rsid w:val="00784100"/>
    <w:rsid w:val="007862FB"/>
    <w:rsid w:val="007A026E"/>
    <w:rsid w:val="007A16C8"/>
    <w:rsid w:val="007A304B"/>
    <w:rsid w:val="007A6A70"/>
    <w:rsid w:val="007B340E"/>
    <w:rsid w:val="007B3467"/>
    <w:rsid w:val="007B5812"/>
    <w:rsid w:val="007B73DF"/>
    <w:rsid w:val="007D0E46"/>
    <w:rsid w:val="007D3A6E"/>
    <w:rsid w:val="007E13C7"/>
    <w:rsid w:val="007E6E5A"/>
    <w:rsid w:val="007E7D6D"/>
    <w:rsid w:val="00802C67"/>
    <w:rsid w:val="00806FC1"/>
    <w:rsid w:val="00811945"/>
    <w:rsid w:val="00812D94"/>
    <w:rsid w:val="00813322"/>
    <w:rsid w:val="00815533"/>
    <w:rsid w:val="0081766F"/>
    <w:rsid w:val="008215B6"/>
    <w:rsid w:val="00821A4E"/>
    <w:rsid w:val="00823880"/>
    <w:rsid w:val="008238E1"/>
    <w:rsid w:val="00824A79"/>
    <w:rsid w:val="00825178"/>
    <w:rsid w:val="00846D3C"/>
    <w:rsid w:val="008473B0"/>
    <w:rsid w:val="00851318"/>
    <w:rsid w:val="00853027"/>
    <w:rsid w:val="00854000"/>
    <w:rsid w:val="0085520A"/>
    <w:rsid w:val="0086315D"/>
    <w:rsid w:val="00865CD3"/>
    <w:rsid w:val="0087066C"/>
    <w:rsid w:val="00880B4F"/>
    <w:rsid w:val="00887500"/>
    <w:rsid w:val="00891AE3"/>
    <w:rsid w:val="008A6CAD"/>
    <w:rsid w:val="008A7F47"/>
    <w:rsid w:val="008B0A2B"/>
    <w:rsid w:val="008C0225"/>
    <w:rsid w:val="008C7CA9"/>
    <w:rsid w:val="008C7FBF"/>
    <w:rsid w:val="008D427D"/>
    <w:rsid w:val="008D710C"/>
    <w:rsid w:val="008E277E"/>
    <w:rsid w:val="008E5CDF"/>
    <w:rsid w:val="008E66F3"/>
    <w:rsid w:val="008E74A7"/>
    <w:rsid w:val="008E7B0D"/>
    <w:rsid w:val="008F071F"/>
    <w:rsid w:val="008F2B9A"/>
    <w:rsid w:val="008F3089"/>
    <w:rsid w:val="00902AF1"/>
    <w:rsid w:val="00911CA3"/>
    <w:rsid w:val="009169FA"/>
    <w:rsid w:val="009226B1"/>
    <w:rsid w:val="00925DAA"/>
    <w:rsid w:val="009271F3"/>
    <w:rsid w:val="009316BC"/>
    <w:rsid w:val="00931D6E"/>
    <w:rsid w:val="00933E13"/>
    <w:rsid w:val="00935EAA"/>
    <w:rsid w:val="00943B25"/>
    <w:rsid w:val="00950496"/>
    <w:rsid w:val="009511A2"/>
    <w:rsid w:val="0097005C"/>
    <w:rsid w:val="00973DFE"/>
    <w:rsid w:val="00973FEB"/>
    <w:rsid w:val="0097766A"/>
    <w:rsid w:val="00981CAB"/>
    <w:rsid w:val="00982ABE"/>
    <w:rsid w:val="00996869"/>
    <w:rsid w:val="009A0FA8"/>
    <w:rsid w:val="009A1406"/>
    <w:rsid w:val="009B0F8F"/>
    <w:rsid w:val="009C15DD"/>
    <w:rsid w:val="009D14F6"/>
    <w:rsid w:val="009E0956"/>
    <w:rsid w:val="009E3BE3"/>
    <w:rsid w:val="009E456D"/>
    <w:rsid w:val="009F1767"/>
    <w:rsid w:val="009F2D00"/>
    <w:rsid w:val="009F3A6C"/>
    <w:rsid w:val="009F3AAD"/>
    <w:rsid w:val="00A0227E"/>
    <w:rsid w:val="00A135FA"/>
    <w:rsid w:val="00A14F6F"/>
    <w:rsid w:val="00A200EB"/>
    <w:rsid w:val="00A330DB"/>
    <w:rsid w:val="00A34446"/>
    <w:rsid w:val="00A4664E"/>
    <w:rsid w:val="00A57CAF"/>
    <w:rsid w:val="00A60891"/>
    <w:rsid w:val="00A60F23"/>
    <w:rsid w:val="00A62204"/>
    <w:rsid w:val="00A661EE"/>
    <w:rsid w:val="00A718F2"/>
    <w:rsid w:val="00A94515"/>
    <w:rsid w:val="00AA1C55"/>
    <w:rsid w:val="00AA5291"/>
    <w:rsid w:val="00AA6ECF"/>
    <w:rsid w:val="00AA70F7"/>
    <w:rsid w:val="00AB646F"/>
    <w:rsid w:val="00AC0495"/>
    <w:rsid w:val="00AC215C"/>
    <w:rsid w:val="00AC3CCB"/>
    <w:rsid w:val="00AC7DF3"/>
    <w:rsid w:val="00AD2F8B"/>
    <w:rsid w:val="00AD4BAF"/>
    <w:rsid w:val="00AD4E08"/>
    <w:rsid w:val="00AD5A9A"/>
    <w:rsid w:val="00AD7009"/>
    <w:rsid w:val="00AD7932"/>
    <w:rsid w:val="00AD7F60"/>
    <w:rsid w:val="00AE14B6"/>
    <w:rsid w:val="00AE509A"/>
    <w:rsid w:val="00AE7C53"/>
    <w:rsid w:val="00AF42D6"/>
    <w:rsid w:val="00AF5EF1"/>
    <w:rsid w:val="00B06A1B"/>
    <w:rsid w:val="00B07BC5"/>
    <w:rsid w:val="00B07EFE"/>
    <w:rsid w:val="00B11D5A"/>
    <w:rsid w:val="00B13A25"/>
    <w:rsid w:val="00B36CFD"/>
    <w:rsid w:val="00B61255"/>
    <w:rsid w:val="00B61332"/>
    <w:rsid w:val="00B61713"/>
    <w:rsid w:val="00B62D4D"/>
    <w:rsid w:val="00B63285"/>
    <w:rsid w:val="00B71C26"/>
    <w:rsid w:val="00B72436"/>
    <w:rsid w:val="00B73873"/>
    <w:rsid w:val="00B74323"/>
    <w:rsid w:val="00B851C3"/>
    <w:rsid w:val="00B85856"/>
    <w:rsid w:val="00B863F2"/>
    <w:rsid w:val="00B87FD5"/>
    <w:rsid w:val="00B91838"/>
    <w:rsid w:val="00B965B9"/>
    <w:rsid w:val="00BA36BC"/>
    <w:rsid w:val="00BB4300"/>
    <w:rsid w:val="00BB5E13"/>
    <w:rsid w:val="00BB6523"/>
    <w:rsid w:val="00BC5711"/>
    <w:rsid w:val="00BD123B"/>
    <w:rsid w:val="00BD15A0"/>
    <w:rsid w:val="00BD676C"/>
    <w:rsid w:val="00BE3231"/>
    <w:rsid w:val="00BE3332"/>
    <w:rsid w:val="00BF2C8D"/>
    <w:rsid w:val="00C02FE6"/>
    <w:rsid w:val="00C032E2"/>
    <w:rsid w:val="00C05348"/>
    <w:rsid w:val="00C11152"/>
    <w:rsid w:val="00C136CF"/>
    <w:rsid w:val="00C1507F"/>
    <w:rsid w:val="00C21032"/>
    <w:rsid w:val="00C222F7"/>
    <w:rsid w:val="00C22C2F"/>
    <w:rsid w:val="00C267B2"/>
    <w:rsid w:val="00C27520"/>
    <w:rsid w:val="00C31231"/>
    <w:rsid w:val="00C4292E"/>
    <w:rsid w:val="00C43FB3"/>
    <w:rsid w:val="00C47216"/>
    <w:rsid w:val="00C5596E"/>
    <w:rsid w:val="00C604C8"/>
    <w:rsid w:val="00C61C3D"/>
    <w:rsid w:val="00C625AC"/>
    <w:rsid w:val="00C62B82"/>
    <w:rsid w:val="00C62F09"/>
    <w:rsid w:val="00C67EFF"/>
    <w:rsid w:val="00C73F2D"/>
    <w:rsid w:val="00C73F6B"/>
    <w:rsid w:val="00C760A2"/>
    <w:rsid w:val="00C83BDB"/>
    <w:rsid w:val="00CA3244"/>
    <w:rsid w:val="00CA50A0"/>
    <w:rsid w:val="00CB2953"/>
    <w:rsid w:val="00CB447E"/>
    <w:rsid w:val="00CB492B"/>
    <w:rsid w:val="00CC55D8"/>
    <w:rsid w:val="00CC691F"/>
    <w:rsid w:val="00CD0810"/>
    <w:rsid w:val="00CD2204"/>
    <w:rsid w:val="00CD2EEE"/>
    <w:rsid w:val="00CD4A7A"/>
    <w:rsid w:val="00CE2722"/>
    <w:rsid w:val="00CE5E33"/>
    <w:rsid w:val="00CF78D9"/>
    <w:rsid w:val="00D0511E"/>
    <w:rsid w:val="00D067A6"/>
    <w:rsid w:val="00D124AE"/>
    <w:rsid w:val="00D142FA"/>
    <w:rsid w:val="00D1463C"/>
    <w:rsid w:val="00D14C1D"/>
    <w:rsid w:val="00D16A73"/>
    <w:rsid w:val="00D23CF6"/>
    <w:rsid w:val="00D26FC7"/>
    <w:rsid w:val="00D27C08"/>
    <w:rsid w:val="00D329C2"/>
    <w:rsid w:val="00D37636"/>
    <w:rsid w:val="00D4196D"/>
    <w:rsid w:val="00D433C3"/>
    <w:rsid w:val="00D45CEE"/>
    <w:rsid w:val="00D46B29"/>
    <w:rsid w:val="00D5276E"/>
    <w:rsid w:val="00D53E13"/>
    <w:rsid w:val="00D549DC"/>
    <w:rsid w:val="00D56709"/>
    <w:rsid w:val="00D6434D"/>
    <w:rsid w:val="00D64F33"/>
    <w:rsid w:val="00D70003"/>
    <w:rsid w:val="00D704DF"/>
    <w:rsid w:val="00D72A71"/>
    <w:rsid w:val="00D90140"/>
    <w:rsid w:val="00D91EE0"/>
    <w:rsid w:val="00D943D3"/>
    <w:rsid w:val="00DA17F2"/>
    <w:rsid w:val="00DA56FE"/>
    <w:rsid w:val="00DC387A"/>
    <w:rsid w:val="00DD0BE3"/>
    <w:rsid w:val="00DD1307"/>
    <w:rsid w:val="00DD3104"/>
    <w:rsid w:val="00DD75D5"/>
    <w:rsid w:val="00DD781D"/>
    <w:rsid w:val="00DE5CBC"/>
    <w:rsid w:val="00E00BD5"/>
    <w:rsid w:val="00E01EA8"/>
    <w:rsid w:val="00E175E7"/>
    <w:rsid w:val="00E40629"/>
    <w:rsid w:val="00E42700"/>
    <w:rsid w:val="00E42C50"/>
    <w:rsid w:val="00E436DD"/>
    <w:rsid w:val="00E47433"/>
    <w:rsid w:val="00E502FF"/>
    <w:rsid w:val="00E5545A"/>
    <w:rsid w:val="00E55C59"/>
    <w:rsid w:val="00E56CF5"/>
    <w:rsid w:val="00E6266F"/>
    <w:rsid w:val="00E63D7C"/>
    <w:rsid w:val="00E64F35"/>
    <w:rsid w:val="00E7475D"/>
    <w:rsid w:val="00E91300"/>
    <w:rsid w:val="00E92FE3"/>
    <w:rsid w:val="00E96CC6"/>
    <w:rsid w:val="00EA02E3"/>
    <w:rsid w:val="00EB002D"/>
    <w:rsid w:val="00EB0210"/>
    <w:rsid w:val="00EB54C9"/>
    <w:rsid w:val="00EB7941"/>
    <w:rsid w:val="00EC6510"/>
    <w:rsid w:val="00EC7438"/>
    <w:rsid w:val="00EC762B"/>
    <w:rsid w:val="00EC7668"/>
    <w:rsid w:val="00ED0C7D"/>
    <w:rsid w:val="00ED1E01"/>
    <w:rsid w:val="00ED5107"/>
    <w:rsid w:val="00EE21D8"/>
    <w:rsid w:val="00EE27E4"/>
    <w:rsid w:val="00EE6F4D"/>
    <w:rsid w:val="00EE7FF8"/>
    <w:rsid w:val="00EF00E4"/>
    <w:rsid w:val="00EF0FD1"/>
    <w:rsid w:val="00EF60A4"/>
    <w:rsid w:val="00EF659C"/>
    <w:rsid w:val="00F0133D"/>
    <w:rsid w:val="00F01CD9"/>
    <w:rsid w:val="00F02C05"/>
    <w:rsid w:val="00F03573"/>
    <w:rsid w:val="00F0373A"/>
    <w:rsid w:val="00F158DE"/>
    <w:rsid w:val="00F17002"/>
    <w:rsid w:val="00F2679C"/>
    <w:rsid w:val="00F26DB8"/>
    <w:rsid w:val="00F31446"/>
    <w:rsid w:val="00F32230"/>
    <w:rsid w:val="00F35B8A"/>
    <w:rsid w:val="00F419AB"/>
    <w:rsid w:val="00F5754A"/>
    <w:rsid w:val="00F600AA"/>
    <w:rsid w:val="00F63058"/>
    <w:rsid w:val="00F67A9F"/>
    <w:rsid w:val="00F731E6"/>
    <w:rsid w:val="00F73576"/>
    <w:rsid w:val="00F74013"/>
    <w:rsid w:val="00F826B5"/>
    <w:rsid w:val="00F87075"/>
    <w:rsid w:val="00F90141"/>
    <w:rsid w:val="00F908D9"/>
    <w:rsid w:val="00F9118A"/>
    <w:rsid w:val="00F938E5"/>
    <w:rsid w:val="00F9590D"/>
    <w:rsid w:val="00F97E63"/>
    <w:rsid w:val="00FA356A"/>
    <w:rsid w:val="00FA5BE9"/>
    <w:rsid w:val="00FA64C7"/>
    <w:rsid w:val="00FC0750"/>
    <w:rsid w:val="00FD6666"/>
    <w:rsid w:val="00FE1007"/>
    <w:rsid w:val="00FE3677"/>
    <w:rsid w:val="00FE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1C845D"/>
  <w15:docId w15:val="{34E022CB-9AA5-4BF7-974B-D77ACF3D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0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C4D0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9"/>
    <w:rsid w:val="004C4D06"/>
    <w:rPr>
      <w:rFonts w:ascii="Cambria" w:eastAsia="Times New Roman" w:hAnsi="Cambria" w:cs="Times New Roman"/>
      <w:i/>
      <w:iCs/>
      <w:color w:val="404040"/>
      <w:sz w:val="24"/>
      <w:szCs w:val="24"/>
      <w:lang w:eastAsia="pl-PL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4C4D0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4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4E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43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6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6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6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6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91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657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657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57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7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4C7EC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4C7E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C7ECA"/>
    <w:rPr>
      <w:vertAlign w:val="superscript"/>
    </w:rPr>
  </w:style>
  <w:style w:type="paragraph" w:customStyle="1" w:styleId="Default">
    <w:name w:val="Default"/>
    <w:rsid w:val="000D5D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aglwekstrony">
    <w:name w:val="Naglówek strony"/>
    <w:basedOn w:val="Normalny"/>
    <w:rsid w:val="000D5D64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34"/>
    <w:rsid w:val="000D5D6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2514A-F579-44CE-9EFA-C6765FAA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1049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alal</dc:creator>
  <cp:lastModifiedBy>Zaręba Anna</cp:lastModifiedBy>
  <cp:revision>9</cp:revision>
  <cp:lastPrinted>2019-09-10T11:57:00Z</cp:lastPrinted>
  <dcterms:created xsi:type="dcterms:W3CDTF">2019-09-18T12:11:00Z</dcterms:created>
  <dcterms:modified xsi:type="dcterms:W3CDTF">2019-09-19T07:43:00Z</dcterms:modified>
</cp:coreProperties>
</file>